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9D0" w:rsidRPr="002303DF" w:rsidRDefault="009749D0" w:rsidP="009749D0">
      <w:pPr>
        <w:spacing w:after="0" w:line="240" w:lineRule="auto"/>
        <w:jc w:val="center"/>
        <w:rPr>
          <w:rFonts w:ascii="Times New Roman" w:eastAsia="Calibri" w:hAnsi="Times New Roman" w:cs="Times New Roman"/>
          <w:sz w:val="24"/>
          <w:szCs w:val="24"/>
        </w:rPr>
      </w:pPr>
      <w:bookmarkStart w:id="0" w:name="_GoBack"/>
      <w:bookmarkEnd w:id="0"/>
      <w:r w:rsidRPr="002303DF">
        <w:rPr>
          <w:rFonts w:ascii="Times New Roman" w:eastAsia="Calibri" w:hAnsi="Times New Roman" w:cs="Times New Roman"/>
          <w:sz w:val="24"/>
          <w:szCs w:val="24"/>
        </w:rPr>
        <w:t>ЗАЯВКА НА ФИНАНСИРОВАНИЕ ГУМАНИТАРНОГО ПРОЕКТА</w:t>
      </w:r>
    </w:p>
    <w:p w:rsidR="009749D0" w:rsidRDefault="009749D0" w:rsidP="009749D0">
      <w:pPr>
        <w:spacing w:after="0" w:line="240" w:lineRule="auto"/>
        <w:jc w:val="center"/>
        <w:rPr>
          <w:rFonts w:ascii="Times New Roman" w:eastAsia="Calibri" w:hAnsi="Times New Roman" w:cs="Times New Roman"/>
          <w:i/>
          <w:sz w:val="24"/>
          <w:szCs w:val="24"/>
        </w:rPr>
      </w:pPr>
      <w:r w:rsidRPr="002303DF">
        <w:rPr>
          <w:rFonts w:ascii="Times New Roman" w:eastAsia="Calibri" w:hAnsi="Times New Roman" w:cs="Times New Roman"/>
          <w:i/>
          <w:sz w:val="24"/>
          <w:szCs w:val="24"/>
        </w:rPr>
        <w:t>(заполняется на русском и английском языках)</w:t>
      </w:r>
    </w:p>
    <w:p w:rsidR="002C2856" w:rsidRPr="002303DF" w:rsidRDefault="002C2856" w:rsidP="009749D0">
      <w:pPr>
        <w:spacing w:after="0" w:line="240" w:lineRule="auto"/>
        <w:jc w:val="center"/>
        <w:rPr>
          <w:rFonts w:ascii="Times New Roman" w:eastAsia="Calibri" w:hAnsi="Times New Roman" w:cs="Times New Roman"/>
          <w:i/>
          <w:sz w:val="24"/>
          <w:szCs w:val="24"/>
        </w:rPr>
      </w:pPr>
    </w:p>
    <w:tbl>
      <w:tblPr>
        <w:tblW w:w="10490" w:type="dxa"/>
        <w:tblInd w:w="-991" w:type="dxa"/>
        <w:tblLayout w:type="fixed"/>
        <w:tblCellMar>
          <w:left w:w="40" w:type="dxa"/>
          <w:right w:w="40" w:type="dxa"/>
        </w:tblCellMar>
        <w:tblLook w:val="04A0" w:firstRow="1" w:lastRow="0" w:firstColumn="1" w:lastColumn="0" w:noHBand="0" w:noVBand="1"/>
      </w:tblPr>
      <w:tblGrid>
        <w:gridCol w:w="567"/>
        <w:gridCol w:w="2977"/>
        <w:gridCol w:w="6946"/>
      </w:tblGrid>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Наименование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C2856" w:rsidRDefault="0095521A" w:rsidP="004131E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2C2856">
              <w:rPr>
                <w:rFonts w:ascii="Times New Roman" w:eastAsia="Calibri" w:hAnsi="Times New Roman" w:cs="Times New Roman"/>
                <w:b/>
                <w:sz w:val="24"/>
                <w:szCs w:val="24"/>
              </w:rPr>
              <w:t xml:space="preserve">Здоровые дети – счастливые родители! </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Наименование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7B7BBB" w:rsidP="009749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ГУО «</w:t>
            </w:r>
            <w:r w:rsidR="00D071D4">
              <w:rPr>
                <w:rFonts w:ascii="Times New Roman" w:eastAsia="Calibri" w:hAnsi="Times New Roman" w:cs="Times New Roman"/>
                <w:sz w:val="24"/>
                <w:szCs w:val="24"/>
              </w:rPr>
              <w:t xml:space="preserve">Детский </w:t>
            </w:r>
            <w:r w:rsidR="009749D0">
              <w:rPr>
                <w:rFonts w:ascii="Times New Roman" w:eastAsia="Calibri" w:hAnsi="Times New Roman" w:cs="Times New Roman"/>
                <w:sz w:val="24"/>
                <w:szCs w:val="24"/>
              </w:rPr>
              <w:t>сад № 6 г. Чашники»</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Физический и юридический адрес организации, телефон, факсе-</w:t>
            </w:r>
            <w:r w:rsidRPr="002303DF">
              <w:rPr>
                <w:rFonts w:ascii="Times New Roman" w:eastAsia="Calibri" w:hAnsi="Times New Roman" w:cs="Times New Roman"/>
                <w:sz w:val="24"/>
                <w:szCs w:val="24"/>
                <w:lang w:val="en-US"/>
              </w:rPr>
              <w:t>mail</w:t>
            </w:r>
          </w:p>
          <w:p w:rsidR="009749D0" w:rsidRPr="002303DF" w:rsidRDefault="009749D0" w:rsidP="009F334B">
            <w:pPr>
              <w:spacing w:after="0" w:line="240" w:lineRule="auto"/>
              <w:jc w:val="both"/>
              <w:rPr>
                <w:rFonts w:ascii="Times New Roman" w:eastAsia="Calibri" w:hAnsi="Times New Roman" w:cs="Times New Roman"/>
                <w:sz w:val="24"/>
                <w:szCs w:val="24"/>
              </w:rPr>
            </w:pP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Витебская область, </w:t>
            </w:r>
            <w:proofErr w:type="spellStart"/>
            <w:r w:rsidRPr="002303DF">
              <w:rPr>
                <w:rFonts w:ascii="Times New Roman" w:eastAsia="Calibri" w:hAnsi="Times New Roman" w:cs="Times New Roman"/>
                <w:sz w:val="24"/>
                <w:szCs w:val="24"/>
              </w:rPr>
              <w:t>г.Чашники</w:t>
            </w:r>
            <w:proofErr w:type="spellEnd"/>
            <w:r w:rsidRPr="002303DF">
              <w:rPr>
                <w:rFonts w:ascii="Times New Roman" w:eastAsia="Calibri" w:hAnsi="Times New Roman" w:cs="Times New Roman"/>
                <w:sz w:val="24"/>
                <w:szCs w:val="24"/>
              </w:rPr>
              <w:t xml:space="preserve">, ул. </w:t>
            </w:r>
            <w:r>
              <w:rPr>
                <w:rFonts w:ascii="Times New Roman" w:eastAsia="Calibri" w:hAnsi="Times New Roman" w:cs="Times New Roman"/>
                <w:sz w:val="24"/>
                <w:szCs w:val="24"/>
              </w:rPr>
              <w:t xml:space="preserve">Ленинская, д. </w:t>
            </w:r>
            <w:proofErr w:type="gramStart"/>
            <w:r>
              <w:rPr>
                <w:rFonts w:ascii="Times New Roman" w:eastAsia="Calibri" w:hAnsi="Times New Roman" w:cs="Times New Roman"/>
                <w:sz w:val="24"/>
                <w:szCs w:val="24"/>
              </w:rPr>
              <w:t>86</w:t>
            </w:r>
            <w:proofErr w:type="gramEnd"/>
            <w:r>
              <w:rPr>
                <w:rFonts w:ascii="Times New Roman" w:eastAsia="Calibri" w:hAnsi="Times New Roman" w:cs="Times New Roman"/>
                <w:sz w:val="24"/>
                <w:szCs w:val="24"/>
              </w:rPr>
              <w:t xml:space="preserve"> а</w:t>
            </w:r>
          </w:p>
          <w:p w:rsidR="009749D0" w:rsidRPr="002303DF" w:rsidRDefault="00CF2AF5" w:rsidP="00CF2AF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Телефон – (02133) 61476</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Информация об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DE0EE3" w:rsidRDefault="009564A0" w:rsidP="00F55BB3">
            <w:pPr>
              <w:spacing w:after="0" w:line="240" w:lineRule="auto"/>
              <w:jc w:val="both"/>
              <w:rPr>
                <w:rFonts w:ascii="Times New Roman" w:eastAsia="Calibri" w:hAnsi="Times New Roman" w:cs="Times New Roman"/>
                <w:sz w:val="24"/>
                <w:szCs w:val="24"/>
              </w:rPr>
            </w:pPr>
            <w:r w:rsidRPr="00DE0EE3">
              <w:rPr>
                <w:rFonts w:ascii="Times New Roman" w:eastAsia="Times New Roman" w:hAnsi="Times New Roman" w:cs="Times New Roman"/>
                <w:sz w:val="24"/>
                <w:szCs w:val="24"/>
              </w:rPr>
              <w:t>С 1982 года введено в эксплуатацию и функционирует Государственн</w:t>
            </w:r>
            <w:r w:rsidR="00D071D4">
              <w:rPr>
                <w:rFonts w:ascii="Times New Roman" w:eastAsia="Times New Roman" w:hAnsi="Times New Roman" w:cs="Times New Roman"/>
                <w:sz w:val="24"/>
                <w:szCs w:val="24"/>
              </w:rPr>
              <w:t xml:space="preserve">ое учреждение образования «Детский </w:t>
            </w:r>
            <w:r w:rsidRPr="00DE0EE3">
              <w:rPr>
                <w:rFonts w:ascii="Times New Roman" w:eastAsia="Times New Roman" w:hAnsi="Times New Roman" w:cs="Times New Roman"/>
                <w:sz w:val="24"/>
                <w:szCs w:val="24"/>
              </w:rPr>
              <w:t xml:space="preserve">сад №6 </w:t>
            </w:r>
            <w:proofErr w:type="spellStart"/>
            <w:r w:rsidRPr="00DE0EE3">
              <w:rPr>
                <w:rFonts w:ascii="Times New Roman" w:eastAsia="Times New Roman" w:hAnsi="Times New Roman" w:cs="Times New Roman"/>
                <w:sz w:val="24"/>
                <w:szCs w:val="24"/>
              </w:rPr>
              <w:t>г.Чашники</w:t>
            </w:r>
            <w:proofErr w:type="spellEnd"/>
            <w:r w:rsidRPr="00DE0EE3">
              <w:rPr>
                <w:rFonts w:ascii="Times New Roman" w:eastAsia="Times New Roman" w:hAnsi="Times New Roman" w:cs="Times New Roman"/>
                <w:sz w:val="24"/>
                <w:szCs w:val="24"/>
              </w:rPr>
              <w:t>». В настоящее время в учреждении функционирует 5 групп, в том чи</w:t>
            </w:r>
            <w:r w:rsidR="00F55BB3" w:rsidRPr="00DE0EE3">
              <w:rPr>
                <w:rFonts w:ascii="Times New Roman" w:eastAsia="Times New Roman" w:hAnsi="Times New Roman" w:cs="Times New Roman"/>
                <w:sz w:val="24"/>
                <w:szCs w:val="24"/>
              </w:rPr>
              <w:t xml:space="preserve">сле ясельных – 2, дошкольных – 3. </w:t>
            </w:r>
            <w:r w:rsidRPr="00DE0EE3">
              <w:rPr>
                <w:rFonts w:ascii="Times New Roman" w:eastAsia="Times New Roman" w:hAnsi="Times New Roman" w:cs="Times New Roman"/>
                <w:sz w:val="24"/>
                <w:szCs w:val="24"/>
              </w:rPr>
              <w:t>Общее количество воспитан</w:t>
            </w:r>
            <w:r w:rsidR="007171A5">
              <w:rPr>
                <w:rFonts w:ascii="Times New Roman" w:eastAsia="Times New Roman" w:hAnsi="Times New Roman" w:cs="Times New Roman"/>
                <w:sz w:val="24"/>
                <w:szCs w:val="24"/>
              </w:rPr>
              <w:t>ников – 100</w:t>
            </w:r>
            <w:r w:rsidRPr="00DE0EE3">
              <w:rPr>
                <w:rFonts w:ascii="Times New Roman" w:eastAsia="Times New Roman" w:hAnsi="Times New Roman" w:cs="Times New Roman"/>
                <w:sz w:val="24"/>
                <w:szCs w:val="24"/>
              </w:rPr>
              <w:t xml:space="preserve"> </w:t>
            </w:r>
            <w:r w:rsidR="007171A5">
              <w:rPr>
                <w:rFonts w:ascii="Times New Roman" w:eastAsia="Times New Roman" w:hAnsi="Times New Roman" w:cs="Times New Roman"/>
                <w:sz w:val="24"/>
                <w:szCs w:val="24"/>
              </w:rPr>
              <w:t>детей</w:t>
            </w:r>
            <w:r w:rsidR="00F55BB3" w:rsidRPr="00DE0EE3">
              <w:rPr>
                <w:rFonts w:ascii="Times New Roman" w:eastAsia="Times New Roman" w:hAnsi="Times New Roman" w:cs="Times New Roman"/>
                <w:sz w:val="24"/>
                <w:szCs w:val="24"/>
              </w:rPr>
              <w:t xml:space="preserve">. </w:t>
            </w:r>
            <w:r w:rsidRPr="00DE0EE3">
              <w:rPr>
                <w:rFonts w:ascii="Times New Roman" w:eastAsia="Times New Roman" w:hAnsi="Times New Roman" w:cs="Times New Roman"/>
                <w:sz w:val="24"/>
                <w:szCs w:val="24"/>
              </w:rPr>
              <w:t>В уч</w:t>
            </w:r>
            <w:r w:rsidR="00F55BB3" w:rsidRPr="00DE0EE3">
              <w:rPr>
                <w:rFonts w:ascii="Times New Roman" w:eastAsia="Times New Roman" w:hAnsi="Times New Roman" w:cs="Times New Roman"/>
                <w:sz w:val="24"/>
                <w:szCs w:val="24"/>
              </w:rPr>
              <w:t xml:space="preserve">реждении оборудованы музыкальный и </w:t>
            </w:r>
            <w:r w:rsidRPr="00DE0EE3">
              <w:rPr>
                <w:rFonts w:ascii="Times New Roman" w:eastAsia="Times New Roman" w:hAnsi="Times New Roman" w:cs="Times New Roman"/>
                <w:sz w:val="24"/>
                <w:szCs w:val="24"/>
              </w:rPr>
              <w:t>физкультурный зал</w:t>
            </w:r>
            <w:r w:rsidR="00F55BB3" w:rsidRPr="00DE0EE3">
              <w:rPr>
                <w:rFonts w:ascii="Times New Roman" w:eastAsia="Times New Roman" w:hAnsi="Times New Roman" w:cs="Times New Roman"/>
                <w:sz w:val="24"/>
                <w:szCs w:val="24"/>
              </w:rPr>
              <w:t>ы</w:t>
            </w:r>
            <w:r w:rsidRPr="00DE0EE3">
              <w:rPr>
                <w:rFonts w:ascii="Times New Roman" w:eastAsia="Times New Roman" w:hAnsi="Times New Roman" w:cs="Times New Roman"/>
                <w:sz w:val="24"/>
                <w:szCs w:val="24"/>
              </w:rPr>
              <w:t>, кабинет учителя-дефектолог</w:t>
            </w:r>
            <w:r w:rsidR="00F55BB3" w:rsidRPr="00DE0EE3">
              <w:rPr>
                <w:rFonts w:ascii="Times New Roman" w:eastAsia="Times New Roman" w:hAnsi="Times New Roman" w:cs="Times New Roman"/>
                <w:sz w:val="24"/>
                <w:szCs w:val="24"/>
              </w:rPr>
              <w:t>а, кабинет педагога-психолога. Создан экологический цен</w:t>
            </w:r>
            <w:r w:rsidR="00B8306F" w:rsidRPr="00DE0EE3">
              <w:rPr>
                <w:rFonts w:ascii="Times New Roman" w:eastAsia="Times New Roman" w:hAnsi="Times New Roman" w:cs="Times New Roman"/>
                <w:sz w:val="24"/>
                <w:szCs w:val="24"/>
              </w:rPr>
              <w:t>тр, в котором насчит</w:t>
            </w:r>
            <w:r w:rsidR="00AF272F">
              <w:rPr>
                <w:rFonts w:ascii="Times New Roman" w:eastAsia="Times New Roman" w:hAnsi="Times New Roman" w:cs="Times New Roman"/>
                <w:sz w:val="24"/>
                <w:szCs w:val="24"/>
              </w:rPr>
              <w:t>ывается более 20 видов растений</w:t>
            </w:r>
            <w:r w:rsidR="00B8306F" w:rsidRPr="00DE0EE3">
              <w:rPr>
                <w:rFonts w:ascii="Times New Roman" w:eastAsia="Times New Roman" w:hAnsi="Times New Roman" w:cs="Times New Roman"/>
                <w:sz w:val="24"/>
                <w:szCs w:val="24"/>
              </w:rPr>
              <w:t xml:space="preserve">, </w:t>
            </w:r>
            <w:r w:rsidR="006F7BB5" w:rsidRPr="00DE0EE3">
              <w:rPr>
                <w:rFonts w:ascii="Times New Roman" w:eastAsia="Times New Roman" w:hAnsi="Times New Roman" w:cs="Times New Roman"/>
                <w:sz w:val="24"/>
                <w:szCs w:val="24"/>
              </w:rPr>
              <w:t xml:space="preserve">а также имеются некоторые виды животного мира: попугаи, черепахи, хомяки, морские свинки, кролики декоративные, </w:t>
            </w:r>
            <w:r w:rsidR="006C1527" w:rsidRPr="00DE0EE3">
              <w:rPr>
                <w:rFonts w:ascii="Times New Roman" w:eastAsia="Times New Roman" w:hAnsi="Times New Roman" w:cs="Times New Roman"/>
                <w:sz w:val="24"/>
                <w:szCs w:val="24"/>
              </w:rPr>
              <w:t>крысы, мыши-песчанки, тушканчики, белки, рыбки</w:t>
            </w:r>
            <w:r w:rsidR="00DE0EE3" w:rsidRPr="00DE0EE3">
              <w:rPr>
                <w:rFonts w:ascii="Times New Roman" w:eastAsia="Times New Roman" w:hAnsi="Times New Roman" w:cs="Times New Roman"/>
                <w:sz w:val="24"/>
                <w:szCs w:val="24"/>
              </w:rPr>
              <w:t>.</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Руководитель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DE0EE3" w:rsidP="00A0744F">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Шнитко</w:t>
            </w:r>
            <w:proofErr w:type="spellEnd"/>
            <w:r>
              <w:rPr>
                <w:rFonts w:ascii="Times New Roman" w:eastAsia="Calibri" w:hAnsi="Times New Roman" w:cs="Times New Roman"/>
                <w:sz w:val="24"/>
                <w:szCs w:val="24"/>
              </w:rPr>
              <w:t xml:space="preserve"> Татьяна Александровна, </w:t>
            </w:r>
            <w:proofErr w:type="gramStart"/>
            <w:r>
              <w:rPr>
                <w:rFonts w:ascii="Times New Roman" w:eastAsia="Calibri" w:hAnsi="Times New Roman" w:cs="Times New Roman"/>
                <w:sz w:val="24"/>
                <w:szCs w:val="24"/>
              </w:rPr>
              <w:t xml:space="preserve">заведующий </w:t>
            </w:r>
            <w:r w:rsidR="009749D0" w:rsidRPr="002303DF">
              <w:rPr>
                <w:rFonts w:ascii="Times New Roman" w:eastAsia="Calibri" w:hAnsi="Times New Roman" w:cs="Times New Roman"/>
                <w:sz w:val="24"/>
                <w:szCs w:val="24"/>
              </w:rPr>
              <w:t xml:space="preserve"> ГУО</w:t>
            </w:r>
            <w:proofErr w:type="gramEnd"/>
            <w:r w:rsidR="009749D0" w:rsidRPr="002303DF">
              <w:rPr>
                <w:rFonts w:ascii="Times New Roman" w:eastAsia="Calibri" w:hAnsi="Times New Roman" w:cs="Times New Roman"/>
                <w:sz w:val="24"/>
                <w:szCs w:val="24"/>
              </w:rPr>
              <w:t xml:space="preserve"> «</w:t>
            </w:r>
            <w:r w:rsidR="00D071D4">
              <w:rPr>
                <w:rFonts w:ascii="Times New Roman" w:eastAsia="Calibri" w:hAnsi="Times New Roman" w:cs="Times New Roman"/>
                <w:sz w:val="24"/>
                <w:szCs w:val="24"/>
              </w:rPr>
              <w:t xml:space="preserve">Детский </w:t>
            </w:r>
            <w:r>
              <w:rPr>
                <w:rFonts w:ascii="Times New Roman" w:eastAsia="Calibri" w:hAnsi="Times New Roman" w:cs="Times New Roman"/>
                <w:sz w:val="24"/>
                <w:szCs w:val="24"/>
              </w:rPr>
              <w:t xml:space="preserve">сад № 6 </w:t>
            </w:r>
            <w:proofErr w:type="spellStart"/>
            <w:r w:rsidR="009749D0" w:rsidRPr="002303DF">
              <w:rPr>
                <w:rFonts w:ascii="Times New Roman" w:eastAsia="Calibri" w:hAnsi="Times New Roman" w:cs="Times New Roman"/>
                <w:sz w:val="24"/>
                <w:szCs w:val="24"/>
              </w:rPr>
              <w:t>г</w:t>
            </w:r>
            <w:r w:rsidR="00A0744F">
              <w:rPr>
                <w:rFonts w:ascii="Times New Roman" w:eastAsia="Calibri" w:hAnsi="Times New Roman" w:cs="Times New Roman"/>
                <w:sz w:val="24"/>
                <w:szCs w:val="24"/>
              </w:rPr>
              <w:t>.Чашники</w:t>
            </w:r>
            <w:proofErr w:type="spellEnd"/>
            <w:r w:rsidR="00A0744F">
              <w:rPr>
                <w:rFonts w:ascii="Times New Roman" w:eastAsia="Calibri" w:hAnsi="Times New Roman" w:cs="Times New Roman"/>
                <w:sz w:val="24"/>
                <w:szCs w:val="24"/>
              </w:rPr>
              <w:t xml:space="preserve">», </w:t>
            </w:r>
            <w:r w:rsidR="00A0744F" w:rsidRPr="00A0744F">
              <w:rPr>
                <w:rFonts w:ascii="Times New Roman" w:eastAsia="Calibri" w:hAnsi="Times New Roman" w:cs="Times New Roman"/>
                <w:sz w:val="24"/>
                <w:szCs w:val="24"/>
              </w:rPr>
              <w:t>телефон +375298992658</w:t>
            </w:r>
            <w:r w:rsidR="009749D0" w:rsidRPr="00A0744F">
              <w:rPr>
                <w:rFonts w:ascii="Times New Roman" w:eastAsia="Calibri" w:hAnsi="Times New Roman" w:cs="Times New Roman"/>
                <w:sz w:val="24"/>
                <w:szCs w:val="24"/>
              </w:rPr>
              <w:t>, e-</w:t>
            </w:r>
            <w:proofErr w:type="spellStart"/>
            <w:r w:rsidR="009749D0" w:rsidRPr="00A0744F">
              <w:rPr>
                <w:rFonts w:ascii="Times New Roman" w:eastAsia="Calibri" w:hAnsi="Times New Roman" w:cs="Times New Roman"/>
                <w:sz w:val="24"/>
                <w:szCs w:val="24"/>
              </w:rPr>
              <w:t>mail</w:t>
            </w:r>
            <w:proofErr w:type="spellEnd"/>
            <w:r w:rsidR="009749D0" w:rsidRPr="00A0744F">
              <w:rPr>
                <w:rFonts w:ascii="Times New Roman" w:eastAsia="Calibri" w:hAnsi="Times New Roman" w:cs="Times New Roman"/>
                <w:sz w:val="24"/>
                <w:szCs w:val="24"/>
              </w:rPr>
              <w:t xml:space="preserve">: </w:t>
            </w:r>
            <w:r w:rsidR="00A0744F" w:rsidRPr="002C2856">
              <w:rPr>
                <w:rStyle w:val="dropdown-user-namefirst-letter"/>
                <w:rFonts w:ascii="Arial" w:hAnsi="Arial" w:cs="Arial"/>
                <w:sz w:val="20"/>
                <w:szCs w:val="20"/>
                <w:shd w:val="clear" w:color="auto" w:fill="FFFFFF"/>
              </w:rPr>
              <w:t>s</w:t>
            </w:r>
            <w:r w:rsidR="00A0744F" w:rsidRPr="00A0744F">
              <w:rPr>
                <w:rFonts w:ascii="Arial" w:hAnsi="Arial" w:cs="Arial"/>
                <w:color w:val="000000"/>
                <w:sz w:val="20"/>
                <w:szCs w:val="20"/>
                <w:shd w:val="clear" w:color="auto" w:fill="FFFFFF"/>
              </w:rPr>
              <w:t>adik.kolosok@yandex.by</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Менеджер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A0744F" w:rsidP="00A074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Шушкевич Людмила Григорьевна</w:t>
            </w:r>
            <w:r w:rsidR="009749D0" w:rsidRPr="002303DF">
              <w:rPr>
                <w:rFonts w:ascii="Times New Roman" w:eastAsia="Calibri" w:hAnsi="Times New Roman" w:cs="Times New Roman"/>
                <w:sz w:val="24"/>
                <w:szCs w:val="24"/>
              </w:rPr>
              <w:t xml:space="preserve">, заместитель </w:t>
            </w:r>
            <w:r>
              <w:rPr>
                <w:rFonts w:ascii="Times New Roman" w:eastAsia="Calibri" w:hAnsi="Times New Roman" w:cs="Times New Roman"/>
                <w:sz w:val="24"/>
                <w:szCs w:val="24"/>
              </w:rPr>
              <w:t xml:space="preserve">заведующего </w:t>
            </w:r>
            <w:r w:rsidR="009749D0" w:rsidRPr="002303DF">
              <w:rPr>
                <w:rFonts w:ascii="Times New Roman" w:eastAsia="Calibri" w:hAnsi="Times New Roman" w:cs="Times New Roman"/>
                <w:sz w:val="24"/>
                <w:szCs w:val="24"/>
              </w:rPr>
              <w:t>по</w:t>
            </w:r>
            <w:r>
              <w:rPr>
                <w:rFonts w:ascii="Times New Roman" w:eastAsia="Calibri" w:hAnsi="Times New Roman" w:cs="Times New Roman"/>
                <w:sz w:val="24"/>
                <w:szCs w:val="24"/>
              </w:rPr>
              <w:t xml:space="preserve"> основной деятельности, тел. +375298951980</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7.</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Прежняя помощь, полученная от других иностранных источников</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3B7CC1" w:rsidP="009F334B">
            <w:pPr>
              <w:spacing w:after="0" w:line="240" w:lineRule="auto"/>
              <w:jc w:val="both"/>
              <w:rPr>
                <w:rFonts w:ascii="Times New Roman" w:eastAsia="Calibri" w:hAnsi="Times New Roman" w:cs="Times New Roman"/>
                <w:sz w:val="24"/>
                <w:szCs w:val="24"/>
              </w:rPr>
            </w:pPr>
            <w:r w:rsidRPr="003B7CC1">
              <w:rPr>
                <w:rFonts w:ascii="Times New Roman" w:eastAsia="Calibri" w:hAnsi="Times New Roman" w:cs="Times New Roman"/>
                <w:sz w:val="24"/>
                <w:szCs w:val="24"/>
              </w:rPr>
              <w:t>Опыта сотрудничества с иностранными партнерами не имеем</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8.</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Требуемая сумма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54094A" w:rsidP="003B7CC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001C0C83" w:rsidRPr="001C0C83">
              <w:rPr>
                <w:rFonts w:ascii="Times New Roman" w:eastAsia="Calibri" w:hAnsi="Times New Roman" w:cs="Times New Roman"/>
                <w:sz w:val="24"/>
                <w:szCs w:val="24"/>
              </w:rPr>
              <w:t>.000 долларов  США</w:t>
            </w:r>
          </w:p>
        </w:tc>
      </w:tr>
      <w:tr w:rsidR="009749D0" w:rsidRPr="00E30254"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9.</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proofErr w:type="spellStart"/>
            <w:r w:rsidRPr="002303DF">
              <w:rPr>
                <w:rFonts w:ascii="Times New Roman" w:eastAsia="Calibri" w:hAnsi="Times New Roman" w:cs="Times New Roman"/>
                <w:sz w:val="24"/>
                <w:szCs w:val="24"/>
              </w:rPr>
              <w:t>Софинансирование</w:t>
            </w:r>
            <w:proofErr w:type="spellEnd"/>
          </w:p>
        </w:tc>
        <w:tc>
          <w:tcPr>
            <w:tcW w:w="6946" w:type="dxa"/>
            <w:tcBorders>
              <w:top w:val="single" w:sz="6" w:space="0" w:color="auto"/>
              <w:left w:val="single" w:sz="6" w:space="0" w:color="auto"/>
              <w:bottom w:val="single" w:sz="6" w:space="0" w:color="auto"/>
              <w:right w:val="single" w:sz="6" w:space="0" w:color="auto"/>
            </w:tcBorders>
          </w:tcPr>
          <w:p w:rsidR="009749D0" w:rsidRPr="00E30254" w:rsidRDefault="0054094A" w:rsidP="009F334B">
            <w:pPr>
              <w:spacing w:after="0" w:line="240" w:lineRule="auto"/>
              <w:jc w:val="both"/>
              <w:rPr>
                <w:rFonts w:ascii="Times New Roman" w:eastAsia="Calibri" w:hAnsi="Times New Roman" w:cs="Times New Roman"/>
                <w:sz w:val="24"/>
                <w:szCs w:val="24"/>
                <w:lang w:val="en-US"/>
              </w:rPr>
            </w:pPr>
            <w:r w:rsidRPr="001C27E0">
              <w:rPr>
                <w:rFonts w:ascii="Times New Roman" w:eastAsia="Times New Roman" w:hAnsi="Times New Roman" w:cs="Times New Roman"/>
                <w:sz w:val="24"/>
                <w:szCs w:val="24"/>
                <w:lang w:eastAsia="ru-RU"/>
              </w:rPr>
              <w:t>Все средства спонсора</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10.</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Срок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54094A" w:rsidP="009F334B">
            <w:pPr>
              <w:spacing w:after="0" w:line="240" w:lineRule="auto"/>
              <w:jc w:val="both"/>
              <w:rPr>
                <w:rFonts w:ascii="Times New Roman" w:eastAsia="Calibri" w:hAnsi="Times New Roman" w:cs="Times New Roman"/>
                <w:sz w:val="24"/>
                <w:szCs w:val="24"/>
              </w:rPr>
            </w:pPr>
            <w:r w:rsidRPr="001C27E0">
              <w:rPr>
                <w:rFonts w:ascii="Times New Roman" w:eastAsia="Calibri" w:hAnsi="Times New Roman" w:cs="Times New Roman"/>
                <w:sz w:val="24"/>
                <w:szCs w:val="24"/>
              </w:rPr>
              <w:t>2 года с начала реализации проекта</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11.</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Цель проекта</w:t>
            </w:r>
          </w:p>
        </w:tc>
        <w:tc>
          <w:tcPr>
            <w:tcW w:w="6946" w:type="dxa"/>
            <w:tcBorders>
              <w:top w:val="single" w:sz="6" w:space="0" w:color="auto"/>
              <w:left w:val="single" w:sz="6" w:space="0" w:color="auto"/>
              <w:bottom w:val="single" w:sz="6" w:space="0" w:color="auto"/>
              <w:right w:val="single" w:sz="6" w:space="0" w:color="auto"/>
            </w:tcBorders>
          </w:tcPr>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xml:space="preserve">Создание </w:t>
            </w:r>
            <w:proofErr w:type="spellStart"/>
            <w:r w:rsidRPr="002C2856">
              <w:rPr>
                <w:rFonts w:ascii="Times New Roman" w:eastAsia="Calibri" w:hAnsi="Times New Roman" w:cs="Times New Roman"/>
                <w:sz w:val="24"/>
                <w:szCs w:val="24"/>
              </w:rPr>
              <w:t>здор</w:t>
            </w:r>
            <w:r w:rsidR="00461576" w:rsidRPr="002C2856">
              <w:rPr>
                <w:rFonts w:ascii="Times New Roman" w:eastAsia="Calibri" w:hAnsi="Times New Roman" w:cs="Times New Roman"/>
                <w:sz w:val="24"/>
                <w:szCs w:val="24"/>
              </w:rPr>
              <w:t>овьесберегающей</w:t>
            </w:r>
            <w:proofErr w:type="spellEnd"/>
            <w:r w:rsidR="00461576" w:rsidRPr="002C2856">
              <w:rPr>
                <w:rFonts w:ascii="Times New Roman" w:eastAsia="Calibri" w:hAnsi="Times New Roman" w:cs="Times New Roman"/>
                <w:sz w:val="24"/>
                <w:szCs w:val="24"/>
              </w:rPr>
              <w:t xml:space="preserve"> среды на игровых</w:t>
            </w:r>
            <w:r w:rsidRPr="002C2856">
              <w:rPr>
                <w:rFonts w:ascii="Times New Roman" w:eastAsia="Calibri" w:hAnsi="Times New Roman" w:cs="Times New Roman"/>
                <w:sz w:val="24"/>
                <w:szCs w:val="24"/>
              </w:rPr>
              <w:t xml:space="preserve"> и</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спортивной площадке для двигательной активности воспитанников во время прогулки</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12.</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Задачи проекта</w:t>
            </w:r>
          </w:p>
        </w:tc>
        <w:tc>
          <w:tcPr>
            <w:tcW w:w="6946" w:type="dxa"/>
            <w:tcBorders>
              <w:top w:val="single" w:sz="6" w:space="0" w:color="auto"/>
              <w:left w:val="single" w:sz="6" w:space="0" w:color="auto"/>
              <w:bottom w:val="single" w:sz="6" w:space="0" w:color="auto"/>
              <w:right w:val="single" w:sz="6" w:space="0" w:color="auto"/>
            </w:tcBorders>
          </w:tcPr>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Оснащение и благоустройство спортивной и игровых площадок</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сертифицированным оборудованием в соответствии с современными требованиями безопасности;</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-повышение двиг</w:t>
            </w:r>
            <w:r w:rsidR="00461576" w:rsidRPr="002C2856">
              <w:rPr>
                <w:rFonts w:ascii="Times New Roman" w:eastAsia="Calibri" w:hAnsi="Times New Roman" w:cs="Times New Roman"/>
                <w:sz w:val="24"/>
                <w:szCs w:val="24"/>
              </w:rPr>
              <w:t>ательной активности детей</w:t>
            </w:r>
            <w:r w:rsidRPr="002C2856">
              <w:rPr>
                <w:rFonts w:ascii="Times New Roman" w:eastAsia="Calibri" w:hAnsi="Times New Roman" w:cs="Times New Roman"/>
                <w:sz w:val="24"/>
                <w:szCs w:val="24"/>
              </w:rPr>
              <w:t xml:space="preserve"> во время</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прогулки;</w:t>
            </w:r>
          </w:p>
          <w:p w:rsidR="009749D0"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укрепление здоровья воспитанников.</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13.</w:t>
            </w:r>
          </w:p>
        </w:tc>
        <w:tc>
          <w:tcPr>
            <w:tcW w:w="2977" w:type="dxa"/>
            <w:tcBorders>
              <w:top w:val="single" w:sz="6" w:space="0" w:color="auto"/>
              <w:left w:val="single" w:sz="6" w:space="0" w:color="auto"/>
              <w:bottom w:val="single" w:sz="6" w:space="0" w:color="auto"/>
              <w:right w:val="single" w:sz="6" w:space="0" w:color="auto"/>
            </w:tcBorders>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Детальное описание деятельности в рамках проекта в соответствии с поставленными задачами</w:t>
            </w:r>
          </w:p>
          <w:p w:rsidR="009749D0" w:rsidRPr="002303DF" w:rsidRDefault="009749D0" w:rsidP="009F334B">
            <w:pPr>
              <w:spacing w:after="0" w:line="240" w:lineRule="auto"/>
              <w:jc w:val="both"/>
              <w:rPr>
                <w:rFonts w:ascii="Times New Roman" w:eastAsia="Calibri" w:hAnsi="Times New Roman" w:cs="Times New Roman"/>
                <w:sz w:val="24"/>
                <w:szCs w:val="24"/>
              </w:rPr>
            </w:pPr>
          </w:p>
        </w:tc>
        <w:tc>
          <w:tcPr>
            <w:tcW w:w="6946" w:type="dxa"/>
            <w:tcBorders>
              <w:top w:val="single" w:sz="6" w:space="0" w:color="auto"/>
              <w:left w:val="single" w:sz="6" w:space="0" w:color="auto"/>
              <w:bottom w:val="single" w:sz="6" w:space="0" w:color="auto"/>
              <w:right w:val="single" w:sz="6" w:space="0" w:color="auto"/>
            </w:tcBorders>
          </w:tcPr>
          <w:p w:rsidR="009749D0" w:rsidRPr="002C2856" w:rsidRDefault="009749D0" w:rsidP="009F334B">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Описание мероприятий в рамках проекта:</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установка современной комплексной спортивной площадки;</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приобретение и установка спортивного и игрового оборудования;</w:t>
            </w:r>
          </w:p>
          <w:p w:rsidR="002044EC"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укладка беговой дорожки</w:t>
            </w:r>
            <w:r w:rsidR="0026577C" w:rsidRPr="002C2856">
              <w:rPr>
                <w:rFonts w:ascii="Times New Roman" w:eastAsia="Calibri" w:hAnsi="Times New Roman" w:cs="Times New Roman"/>
                <w:sz w:val="24"/>
                <w:szCs w:val="24"/>
              </w:rPr>
              <w:t xml:space="preserve"> с резиновым покрытием (резиновая крошка)</w:t>
            </w:r>
            <w:r w:rsidRPr="002C2856">
              <w:rPr>
                <w:rFonts w:ascii="Times New Roman" w:eastAsia="Calibri" w:hAnsi="Times New Roman" w:cs="Times New Roman"/>
                <w:sz w:val="24"/>
                <w:szCs w:val="24"/>
              </w:rPr>
              <w:t>.</w:t>
            </w:r>
          </w:p>
          <w:p w:rsidR="00A6440F" w:rsidRPr="002C2856" w:rsidRDefault="00A6440F" w:rsidP="00A6440F">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lastRenderedPageBreak/>
              <w:drawing>
                <wp:inline distT="0" distB="0" distL="0" distR="0" wp14:anchorId="74AC0693" wp14:editId="06852127">
                  <wp:extent cx="4086225" cy="2276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b60c4128e3da1c4ca7dfd50cac8fd.jpg"/>
                          <pic:cNvPicPr/>
                        </pic:nvPicPr>
                        <pic:blipFill rotWithShape="1">
                          <a:blip r:embed="rId5" cstate="print">
                            <a:extLst>
                              <a:ext uri="{28A0092B-C50C-407E-A947-70E740481C1C}">
                                <a14:useLocalDpi xmlns:a14="http://schemas.microsoft.com/office/drawing/2010/main" val="0"/>
                              </a:ext>
                            </a:extLst>
                          </a:blip>
                          <a:srcRect l="-81" t="21640" r="6337"/>
                          <a:stretch/>
                        </pic:blipFill>
                        <pic:spPr bwMode="auto">
                          <a:xfrm>
                            <a:off x="0" y="0"/>
                            <a:ext cx="4087119" cy="2276973"/>
                          </a:xfrm>
                          <a:prstGeom prst="rect">
                            <a:avLst/>
                          </a:prstGeom>
                          <a:ln>
                            <a:noFill/>
                          </a:ln>
                          <a:extLst>
                            <a:ext uri="{53640926-AAD7-44D8-BBD7-CCE9431645EC}">
                              <a14:shadowObscured xmlns:a14="http://schemas.microsoft.com/office/drawing/2010/main"/>
                            </a:ext>
                          </a:extLst>
                        </pic:spPr>
                      </pic:pic>
                    </a:graphicData>
                  </a:graphic>
                </wp:inline>
              </w:drawing>
            </w:r>
          </w:p>
          <w:p w:rsidR="00A6440F" w:rsidRPr="002C2856" w:rsidRDefault="00A6440F" w:rsidP="002044EC">
            <w:pPr>
              <w:spacing w:after="0" w:line="240" w:lineRule="auto"/>
              <w:jc w:val="center"/>
              <w:rPr>
                <w:rFonts w:ascii="Times New Roman" w:eastAsia="Calibri" w:hAnsi="Times New Roman" w:cs="Times New Roman"/>
                <w:sz w:val="24"/>
                <w:szCs w:val="24"/>
              </w:rPr>
            </w:pPr>
          </w:p>
          <w:p w:rsidR="001F4AD9" w:rsidRPr="002C2856" w:rsidRDefault="000F34A8" w:rsidP="002044EC">
            <w:pPr>
              <w:spacing w:after="0" w:line="240" w:lineRule="auto"/>
              <w:jc w:val="center"/>
              <w:rPr>
                <w:rFonts w:ascii="Times New Roman" w:eastAsia="Calibri" w:hAnsi="Times New Roman" w:cs="Times New Roman"/>
                <w:b/>
                <w:sz w:val="24"/>
                <w:szCs w:val="24"/>
              </w:rPr>
            </w:pPr>
            <w:r w:rsidRPr="002C2856">
              <w:rPr>
                <w:rFonts w:ascii="Times New Roman" w:eastAsia="Calibri" w:hAnsi="Times New Roman" w:cs="Times New Roman"/>
                <w:b/>
                <w:sz w:val="24"/>
                <w:szCs w:val="24"/>
              </w:rPr>
              <w:t>Для осуществления проекта необходимо следующее оборудование:</w:t>
            </w:r>
          </w:p>
          <w:p w:rsidR="00425817" w:rsidRPr="002C2856" w:rsidRDefault="00425817" w:rsidP="002044EC">
            <w:pPr>
              <w:spacing w:after="0" w:line="240" w:lineRule="auto"/>
              <w:jc w:val="center"/>
              <w:rPr>
                <w:rFonts w:ascii="Times New Roman" w:eastAsia="Calibri" w:hAnsi="Times New Roman" w:cs="Times New Roman"/>
                <w:sz w:val="24"/>
                <w:szCs w:val="24"/>
              </w:rPr>
            </w:pPr>
          </w:p>
          <w:p w:rsidR="000F34A8" w:rsidRPr="002C2856" w:rsidRDefault="00425817" w:rsidP="002044EC">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6FFD8DF1" wp14:editId="6D3B472A">
                  <wp:extent cx="4362450" cy="409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11b547e0726cfe2fe0b7b41d9a1ae.jpg"/>
                          <pic:cNvPicPr/>
                        </pic:nvPicPr>
                        <pic:blipFill>
                          <a:blip r:embed="rId6">
                            <a:extLst>
                              <a:ext uri="{28A0092B-C50C-407E-A947-70E740481C1C}">
                                <a14:useLocalDpi xmlns:a14="http://schemas.microsoft.com/office/drawing/2010/main" val="0"/>
                              </a:ext>
                            </a:extLst>
                          </a:blip>
                          <a:stretch>
                            <a:fillRect/>
                          </a:stretch>
                        </pic:blipFill>
                        <pic:spPr>
                          <a:xfrm>
                            <a:off x="0" y="0"/>
                            <a:ext cx="4359910" cy="4093365"/>
                          </a:xfrm>
                          <a:prstGeom prst="rect">
                            <a:avLst/>
                          </a:prstGeom>
                        </pic:spPr>
                      </pic:pic>
                    </a:graphicData>
                  </a:graphic>
                </wp:inline>
              </w:drawing>
            </w:r>
          </w:p>
          <w:p w:rsidR="00D46D75" w:rsidRPr="002C2856" w:rsidRDefault="00D46D75" w:rsidP="002044EC">
            <w:pPr>
              <w:spacing w:after="0" w:line="240" w:lineRule="auto"/>
              <w:jc w:val="center"/>
              <w:rPr>
                <w:rFonts w:ascii="Times New Roman" w:eastAsia="Calibri" w:hAnsi="Times New Roman" w:cs="Times New Roman"/>
                <w:sz w:val="24"/>
                <w:szCs w:val="24"/>
              </w:rPr>
            </w:pPr>
          </w:p>
          <w:p w:rsidR="00D46D75" w:rsidRPr="002C2856" w:rsidRDefault="009749D0" w:rsidP="009F334B">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t xml:space="preserve"> </w:t>
            </w:r>
            <w:r w:rsidR="00D46D75" w:rsidRPr="002C2856">
              <w:rPr>
                <w:rFonts w:ascii="Times New Roman" w:eastAsia="Calibri" w:hAnsi="Times New Roman" w:cs="Times New Roman"/>
                <w:noProof/>
                <w:sz w:val="24"/>
                <w:szCs w:val="24"/>
                <w:lang w:eastAsia="ru-RU"/>
              </w:rPr>
              <w:t xml:space="preserve">       </w:t>
            </w:r>
            <w:r w:rsidR="00425817" w:rsidRPr="002C2856">
              <w:rPr>
                <w:rFonts w:ascii="Times New Roman" w:eastAsia="Calibri" w:hAnsi="Times New Roman" w:cs="Times New Roman"/>
                <w:noProof/>
                <w:sz w:val="24"/>
                <w:szCs w:val="24"/>
                <w:lang w:eastAsia="ru-RU"/>
              </w:rPr>
              <w:lastRenderedPageBreak/>
              <w:drawing>
                <wp:inline distT="0" distB="0" distL="0" distR="0" wp14:anchorId="398B4B3E" wp14:editId="2FD25D4B">
                  <wp:extent cx="4359910" cy="2886710"/>
                  <wp:effectExtent l="0" t="0" r="254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910" cy="2886710"/>
                          </a:xfrm>
                          <a:prstGeom prst="rect">
                            <a:avLst/>
                          </a:prstGeom>
                        </pic:spPr>
                      </pic:pic>
                    </a:graphicData>
                  </a:graphic>
                </wp:inline>
              </w:drawing>
            </w:r>
          </w:p>
          <w:p w:rsidR="00425817" w:rsidRPr="002C2856" w:rsidRDefault="00425817" w:rsidP="00CC4AA3">
            <w:pPr>
              <w:spacing w:after="0" w:line="240" w:lineRule="auto"/>
              <w:jc w:val="both"/>
              <w:rPr>
                <w:rFonts w:ascii="Times New Roman" w:eastAsia="Calibri" w:hAnsi="Times New Roman" w:cs="Times New Roman"/>
                <w:sz w:val="24"/>
                <w:szCs w:val="24"/>
              </w:rPr>
            </w:pPr>
          </w:p>
          <w:p w:rsidR="00425817" w:rsidRPr="002C2856" w:rsidRDefault="00425817" w:rsidP="00CC4AA3">
            <w:pPr>
              <w:spacing w:after="0" w:line="240" w:lineRule="auto"/>
              <w:jc w:val="both"/>
              <w:rPr>
                <w:rFonts w:ascii="Times New Roman" w:eastAsia="Calibri" w:hAnsi="Times New Roman" w:cs="Times New Roman"/>
                <w:sz w:val="24"/>
                <w:szCs w:val="24"/>
              </w:rPr>
            </w:pPr>
          </w:p>
          <w:p w:rsidR="00425817" w:rsidRPr="002C2856" w:rsidRDefault="00425817" w:rsidP="00CC4AA3">
            <w:pPr>
              <w:spacing w:after="0" w:line="240" w:lineRule="auto"/>
              <w:jc w:val="both"/>
              <w:rPr>
                <w:rFonts w:ascii="Times New Roman" w:eastAsia="Calibri" w:hAnsi="Times New Roman" w:cs="Times New Roman"/>
                <w:sz w:val="24"/>
                <w:szCs w:val="24"/>
              </w:rPr>
            </w:pPr>
          </w:p>
          <w:p w:rsidR="00425817" w:rsidRPr="002C2856" w:rsidRDefault="00425817" w:rsidP="00425817">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11DA7FD2" wp14:editId="06665044">
                  <wp:extent cx="3383280" cy="26822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2.00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3280" cy="2682240"/>
                          </a:xfrm>
                          <a:prstGeom prst="rect">
                            <a:avLst/>
                          </a:prstGeom>
                        </pic:spPr>
                      </pic:pic>
                    </a:graphicData>
                  </a:graphic>
                </wp:inline>
              </w:drawing>
            </w:r>
          </w:p>
          <w:p w:rsidR="00425817" w:rsidRPr="002C2856" w:rsidRDefault="002E0872" w:rsidP="00CC4AA3">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4138297C" wp14:editId="229C4C18">
                  <wp:extent cx="2115284" cy="1495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506791023784100ac2ec1eba095f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5460" cy="1495550"/>
                          </a:xfrm>
                          <a:prstGeom prst="rect">
                            <a:avLst/>
                          </a:prstGeom>
                        </pic:spPr>
                      </pic:pic>
                    </a:graphicData>
                  </a:graphic>
                </wp:inline>
              </w:drawing>
            </w:r>
            <w:r w:rsidR="00833A52" w:rsidRPr="002C2856">
              <w:rPr>
                <w:rFonts w:ascii="Times New Roman" w:eastAsia="Calibri" w:hAnsi="Times New Roman" w:cs="Times New Roman"/>
                <w:noProof/>
                <w:sz w:val="24"/>
                <w:szCs w:val="24"/>
                <w:lang w:eastAsia="ru-RU"/>
              </w:rPr>
              <w:drawing>
                <wp:inline distT="0" distB="0" distL="0" distR="0" wp14:anchorId="2542FC7A" wp14:editId="15DCA1F3">
                  <wp:extent cx="1743093" cy="1524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e0e77f9076fd57d92e0af403d939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965" cy="1524762"/>
                          </a:xfrm>
                          <a:prstGeom prst="rect">
                            <a:avLst/>
                          </a:prstGeom>
                        </pic:spPr>
                      </pic:pic>
                    </a:graphicData>
                  </a:graphic>
                </wp:inline>
              </w:drawing>
            </w:r>
          </w:p>
          <w:p w:rsidR="00425817" w:rsidRPr="002C2856" w:rsidRDefault="00833A52" w:rsidP="00833A52">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lastRenderedPageBreak/>
              <w:drawing>
                <wp:inline distT="0" distB="0" distL="0" distR="0" wp14:anchorId="09C0995B" wp14:editId="3CC7DC1A">
                  <wp:extent cx="1762125" cy="1762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099" cy="1761099"/>
                          </a:xfrm>
                          <a:prstGeom prst="rect">
                            <a:avLst/>
                          </a:prstGeom>
                        </pic:spPr>
                      </pic:pic>
                    </a:graphicData>
                  </a:graphic>
                </wp:inline>
              </w:drawing>
            </w:r>
            <w:r w:rsidRPr="002C2856">
              <w:rPr>
                <w:rFonts w:ascii="Times New Roman" w:eastAsia="Calibri" w:hAnsi="Times New Roman" w:cs="Times New Roman"/>
                <w:noProof/>
                <w:sz w:val="24"/>
                <w:szCs w:val="24"/>
                <w:lang w:eastAsia="ru-RU"/>
              </w:rPr>
              <w:drawing>
                <wp:inline distT="0" distB="0" distL="0" distR="0" wp14:anchorId="533E6AF6" wp14:editId="1C9A5382">
                  <wp:extent cx="2505075" cy="17281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1.jpg"/>
                          <pic:cNvPicPr/>
                        </pic:nvPicPr>
                        <pic:blipFill rotWithShape="1">
                          <a:blip r:embed="rId12" cstate="print">
                            <a:extLst>
                              <a:ext uri="{28A0092B-C50C-407E-A947-70E740481C1C}">
                                <a14:useLocalDpi xmlns:a14="http://schemas.microsoft.com/office/drawing/2010/main" val="0"/>
                              </a:ext>
                            </a:extLst>
                          </a:blip>
                          <a:srcRect b="14815"/>
                          <a:stretch/>
                        </pic:blipFill>
                        <pic:spPr bwMode="auto">
                          <a:xfrm>
                            <a:off x="0" y="0"/>
                            <a:ext cx="2511148" cy="1732374"/>
                          </a:xfrm>
                          <a:prstGeom prst="rect">
                            <a:avLst/>
                          </a:prstGeom>
                          <a:ln>
                            <a:noFill/>
                          </a:ln>
                          <a:extLst>
                            <a:ext uri="{53640926-AAD7-44D8-BBD7-CCE9431645EC}">
                              <a14:shadowObscured xmlns:a14="http://schemas.microsoft.com/office/drawing/2010/main"/>
                            </a:ext>
                          </a:extLst>
                        </pic:spPr>
                      </pic:pic>
                    </a:graphicData>
                  </a:graphic>
                </wp:inline>
              </w:drawing>
            </w:r>
            <w:r w:rsidRPr="002C2856">
              <w:rPr>
                <w:rFonts w:ascii="Times New Roman" w:eastAsia="Calibri" w:hAnsi="Times New Roman" w:cs="Times New Roman"/>
                <w:noProof/>
                <w:sz w:val="24"/>
                <w:szCs w:val="24"/>
                <w:lang w:eastAsia="ru-RU"/>
              </w:rPr>
              <w:drawing>
                <wp:inline distT="0" distB="0" distL="0" distR="0" wp14:anchorId="113DC81D" wp14:editId="0A32B8CF">
                  <wp:extent cx="2838450" cy="200667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206b3da2e0bbd5453d7671caac7cd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797" cy="2005508"/>
                          </a:xfrm>
                          <a:prstGeom prst="rect">
                            <a:avLst/>
                          </a:prstGeom>
                        </pic:spPr>
                      </pic:pic>
                    </a:graphicData>
                  </a:graphic>
                </wp:inline>
              </w:drawing>
            </w:r>
          </w:p>
          <w:p w:rsidR="00833A52" w:rsidRPr="002C2856" w:rsidRDefault="00833A52" w:rsidP="00833A52">
            <w:pPr>
              <w:spacing w:after="0" w:line="240" w:lineRule="auto"/>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7B5A24A2" wp14:editId="4C3C51C3">
                  <wp:extent cx="1962150" cy="205817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16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695" cy="2058743"/>
                          </a:xfrm>
                          <a:prstGeom prst="rect">
                            <a:avLst/>
                          </a:prstGeom>
                        </pic:spPr>
                      </pic:pic>
                    </a:graphicData>
                  </a:graphic>
                </wp:inline>
              </w:drawing>
            </w:r>
            <w:r w:rsidRPr="002C2856">
              <w:rPr>
                <w:rFonts w:ascii="Times New Roman" w:eastAsia="Calibri" w:hAnsi="Times New Roman" w:cs="Times New Roman"/>
                <w:noProof/>
                <w:sz w:val="24"/>
                <w:szCs w:val="24"/>
                <w:lang w:eastAsia="ru-RU"/>
              </w:rPr>
              <w:drawing>
                <wp:inline distT="0" distB="0" distL="0" distR="0" wp14:anchorId="0BCAF64C" wp14:editId="045783A0">
                  <wp:extent cx="1960379" cy="1808482"/>
                  <wp:effectExtent l="0" t="0" r="190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1-Kachalka-Loshad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3120" cy="1811010"/>
                          </a:xfrm>
                          <a:prstGeom prst="rect">
                            <a:avLst/>
                          </a:prstGeom>
                        </pic:spPr>
                      </pic:pic>
                    </a:graphicData>
                  </a:graphic>
                </wp:inline>
              </w:drawing>
            </w:r>
          </w:p>
          <w:p w:rsidR="00425817" w:rsidRPr="002C2856" w:rsidRDefault="00833A52" w:rsidP="00CC4AA3">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48527C5E" wp14:editId="1F79F53F">
                  <wp:extent cx="2009775" cy="2009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m_ya_s_navesom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514" cy="2003514"/>
                          </a:xfrm>
                          <a:prstGeom prst="rect">
                            <a:avLst/>
                          </a:prstGeom>
                        </pic:spPr>
                      </pic:pic>
                    </a:graphicData>
                  </a:graphic>
                </wp:inline>
              </w:drawing>
            </w:r>
            <w:r w:rsidRPr="002C2856">
              <w:rPr>
                <w:rFonts w:ascii="Times New Roman" w:eastAsia="Calibri" w:hAnsi="Times New Roman" w:cs="Times New Roman"/>
                <w:noProof/>
                <w:sz w:val="24"/>
                <w:szCs w:val="24"/>
                <w:lang w:eastAsia="ru-RU"/>
              </w:rPr>
              <w:drawing>
                <wp:inline distT="0" distB="0" distL="0" distR="0" wp14:anchorId="49A6F55C" wp14:editId="251F9D4B">
                  <wp:extent cx="2092968" cy="1733877"/>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658-vms-Skameyka-transform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073" cy="1734792"/>
                          </a:xfrm>
                          <a:prstGeom prst="rect">
                            <a:avLst/>
                          </a:prstGeom>
                        </pic:spPr>
                      </pic:pic>
                    </a:graphicData>
                  </a:graphic>
                </wp:inline>
              </w:drawing>
            </w:r>
          </w:p>
          <w:p w:rsidR="00425817" w:rsidRPr="002C2856" w:rsidRDefault="00425817" w:rsidP="00CC4AA3">
            <w:pPr>
              <w:spacing w:after="0" w:line="240" w:lineRule="auto"/>
              <w:jc w:val="both"/>
              <w:rPr>
                <w:rFonts w:ascii="Times New Roman" w:eastAsia="Calibri" w:hAnsi="Times New Roman" w:cs="Times New Roman"/>
                <w:sz w:val="24"/>
                <w:szCs w:val="24"/>
              </w:rPr>
            </w:pPr>
          </w:p>
          <w:p w:rsidR="00833A52" w:rsidRPr="002C2856" w:rsidRDefault="00833A52" w:rsidP="00833A52">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lastRenderedPageBreak/>
              <w:drawing>
                <wp:inline distT="0" distB="0" distL="0" distR="0" wp14:anchorId="33B22115" wp14:editId="53ABECBB">
                  <wp:extent cx="2871216" cy="19812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_2_800x800_0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1216" cy="1981200"/>
                          </a:xfrm>
                          <a:prstGeom prst="rect">
                            <a:avLst/>
                          </a:prstGeom>
                        </pic:spPr>
                      </pic:pic>
                    </a:graphicData>
                  </a:graphic>
                </wp:inline>
              </w:drawing>
            </w:r>
          </w:p>
          <w:p w:rsidR="00833A52" w:rsidRPr="002C2856" w:rsidRDefault="00833A52" w:rsidP="00CC4AA3">
            <w:pPr>
              <w:spacing w:after="0" w:line="240" w:lineRule="auto"/>
              <w:jc w:val="both"/>
              <w:rPr>
                <w:rFonts w:ascii="Times New Roman" w:eastAsia="Calibri" w:hAnsi="Times New Roman" w:cs="Times New Roman"/>
                <w:sz w:val="24"/>
                <w:szCs w:val="24"/>
              </w:rPr>
            </w:pPr>
          </w:p>
          <w:p w:rsidR="00833A52" w:rsidRPr="002C2856" w:rsidRDefault="00833A52" w:rsidP="00CC4AA3">
            <w:pPr>
              <w:spacing w:after="0" w:line="240" w:lineRule="auto"/>
              <w:jc w:val="both"/>
              <w:rPr>
                <w:rFonts w:ascii="Times New Roman" w:eastAsia="Calibri" w:hAnsi="Times New Roman" w:cs="Times New Roman"/>
                <w:sz w:val="24"/>
                <w:szCs w:val="24"/>
              </w:rPr>
            </w:pPr>
          </w:p>
          <w:p w:rsidR="00833A52" w:rsidRPr="002C2856" w:rsidRDefault="00833A52" w:rsidP="00CC4AA3">
            <w:pPr>
              <w:spacing w:after="0" w:line="240" w:lineRule="auto"/>
              <w:jc w:val="both"/>
              <w:rPr>
                <w:rFonts w:ascii="Times New Roman" w:eastAsia="Calibri" w:hAnsi="Times New Roman" w:cs="Times New Roman"/>
                <w:sz w:val="24"/>
                <w:szCs w:val="24"/>
              </w:rPr>
            </w:pPr>
          </w:p>
          <w:p w:rsidR="00E30254" w:rsidRPr="002C2856" w:rsidRDefault="0054094A" w:rsidP="00CC4AA3">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xml:space="preserve">Целевая группа: </w:t>
            </w:r>
            <w:r w:rsidR="00E30254" w:rsidRPr="002C2856">
              <w:rPr>
                <w:rFonts w:ascii="Times New Roman" w:eastAsia="Calibri" w:hAnsi="Times New Roman" w:cs="Times New Roman"/>
                <w:sz w:val="24"/>
                <w:szCs w:val="24"/>
              </w:rPr>
              <w:t xml:space="preserve">дети от 2 до 6 лет. </w:t>
            </w:r>
          </w:p>
          <w:p w:rsidR="009749D0" w:rsidRPr="002C2856" w:rsidRDefault="0054094A" w:rsidP="00CC4AA3">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xml:space="preserve"> </w:t>
            </w:r>
            <w:r w:rsidR="009749D0" w:rsidRPr="002C2856">
              <w:rPr>
                <w:rFonts w:ascii="Times New Roman" w:eastAsia="Calibri" w:hAnsi="Times New Roman" w:cs="Times New Roman"/>
                <w:sz w:val="24"/>
                <w:szCs w:val="24"/>
              </w:rPr>
              <w:t>Ответственное лицо –</w:t>
            </w:r>
            <w:r w:rsidR="00093681" w:rsidRPr="002C2856">
              <w:rPr>
                <w:rFonts w:ascii="Times New Roman" w:eastAsia="Calibri" w:hAnsi="Times New Roman" w:cs="Times New Roman"/>
                <w:sz w:val="24"/>
                <w:szCs w:val="24"/>
              </w:rPr>
              <w:t xml:space="preserve"> </w:t>
            </w:r>
            <w:r w:rsidR="00CC4AA3" w:rsidRPr="002C2856">
              <w:rPr>
                <w:rFonts w:ascii="Times New Roman" w:eastAsia="Calibri" w:hAnsi="Times New Roman" w:cs="Times New Roman"/>
                <w:sz w:val="24"/>
                <w:szCs w:val="24"/>
              </w:rPr>
              <w:t xml:space="preserve">Шушкевич Л.Г., </w:t>
            </w:r>
            <w:r w:rsidR="009749D0" w:rsidRPr="002C2856">
              <w:rPr>
                <w:rFonts w:ascii="Times New Roman" w:eastAsia="Calibri" w:hAnsi="Times New Roman" w:cs="Times New Roman"/>
                <w:sz w:val="24"/>
                <w:szCs w:val="24"/>
              </w:rPr>
              <w:t xml:space="preserve">заместитель </w:t>
            </w:r>
            <w:r w:rsidR="00CC4AA3" w:rsidRPr="002C2856">
              <w:rPr>
                <w:rFonts w:ascii="Times New Roman" w:eastAsia="Calibri" w:hAnsi="Times New Roman" w:cs="Times New Roman"/>
                <w:sz w:val="24"/>
                <w:szCs w:val="24"/>
              </w:rPr>
              <w:t xml:space="preserve">заведующего </w:t>
            </w:r>
            <w:r w:rsidR="009749D0" w:rsidRPr="002C2856">
              <w:rPr>
                <w:rFonts w:ascii="Times New Roman" w:eastAsia="Calibri" w:hAnsi="Times New Roman" w:cs="Times New Roman"/>
                <w:sz w:val="24"/>
                <w:szCs w:val="24"/>
              </w:rPr>
              <w:t xml:space="preserve">по </w:t>
            </w:r>
            <w:r w:rsidR="00CC4AA3" w:rsidRPr="002C2856">
              <w:rPr>
                <w:rFonts w:ascii="Times New Roman" w:eastAsia="Calibri" w:hAnsi="Times New Roman" w:cs="Times New Roman"/>
                <w:sz w:val="24"/>
                <w:szCs w:val="24"/>
              </w:rPr>
              <w:t>основной деятельности.</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lastRenderedPageBreak/>
              <w:t>14.</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Обоснование проекта</w:t>
            </w:r>
          </w:p>
        </w:tc>
        <w:tc>
          <w:tcPr>
            <w:tcW w:w="6946" w:type="dxa"/>
            <w:tcBorders>
              <w:top w:val="single" w:sz="6" w:space="0" w:color="auto"/>
              <w:left w:val="single" w:sz="6" w:space="0" w:color="auto"/>
              <w:bottom w:val="single" w:sz="6" w:space="0" w:color="auto"/>
              <w:right w:val="single" w:sz="6" w:space="0" w:color="auto"/>
            </w:tcBorders>
          </w:tcPr>
          <w:p w:rsidR="00A6440F" w:rsidRPr="002C2856" w:rsidRDefault="009749D0" w:rsidP="0054094A">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  </w:t>
            </w:r>
            <w:r w:rsidR="00CF6503" w:rsidRPr="002C2856">
              <w:rPr>
                <w:rFonts w:ascii="Times New Roman" w:eastAsia="Times New Roman" w:hAnsi="Times New Roman" w:cs="Times New Roman"/>
                <w:sz w:val="24"/>
                <w:szCs w:val="24"/>
                <w:lang w:eastAsia="ru-RU"/>
              </w:rPr>
              <w:t>Территория нашего дошкольного учреждения нуждается в благоустройстве и реконструкции спортивной и игровых площадок.</w:t>
            </w:r>
          </w:p>
          <w:p w:rsidR="0054094A" w:rsidRPr="002C2856" w:rsidRDefault="00A6440F" w:rsidP="0054094A">
            <w:pPr>
              <w:spacing w:after="0" w:line="240" w:lineRule="auto"/>
              <w:jc w:val="both"/>
              <w:rPr>
                <w:rFonts w:ascii="Times New Roman" w:eastAsia="Times New Roman" w:hAnsi="Times New Roman" w:cs="Times New Roman"/>
                <w:sz w:val="24"/>
                <w:szCs w:val="24"/>
                <w:lang w:eastAsia="ru-RU"/>
              </w:rPr>
            </w:pPr>
            <w:r w:rsidRPr="002C2856">
              <w:rPr>
                <w:rFonts w:ascii="Times New Roman" w:eastAsia="Times New Roman" w:hAnsi="Times New Roman" w:cs="Times New Roman"/>
                <w:sz w:val="24"/>
                <w:szCs w:val="24"/>
                <w:lang w:eastAsia="ru-RU"/>
              </w:rPr>
              <w:t>Проблемы:</w:t>
            </w:r>
          </w:p>
          <w:p w:rsidR="00750C97" w:rsidRPr="002C2856" w:rsidRDefault="006F0D12"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1. Устаревшее игровое оборудование (качели, горки, оборудование для лазания детей).</w:t>
            </w:r>
          </w:p>
          <w:p w:rsidR="006F0D12" w:rsidRPr="002C2856" w:rsidRDefault="006F0D12"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2. Отсутствие комплексной современной площадки для занятий физкультурой и спортом.</w:t>
            </w:r>
          </w:p>
          <w:p w:rsidR="006F0D12" w:rsidRDefault="006F0D12"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3. Изношенное и небезопасное металлическое оборудование на площадках.</w:t>
            </w:r>
          </w:p>
          <w:p w:rsidR="00A6440F" w:rsidRPr="002303DF" w:rsidRDefault="00A6440F" w:rsidP="0054094A">
            <w:pPr>
              <w:spacing w:after="0" w:line="240" w:lineRule="auto"/>
              <w:jc w:val="both"/>
              <w:rPr>
                <w:rFonts w:ascii="Times New Roman" w:eastAsia="Calibri" w:hAnsi="Times New Roman" w:cs="Times New Roman"/>
                <w:sz w:val="24"/>
                <w:szCs w:val="24"/>
              </w:rPr>
            </w:pPr>
            <w:r w:rsidRPr="005766B2">
              <w:rPr>
                <w:rFonts w:ascii="Times New Roman" w:eastAsia="Times New Roman" w:hAnsi="Times New Roman" w:cs="Times New Roman"/>
                <w:sz w:val="24"/>
                <w:szCs w:val="24"/>
                <w:lang w:eastAsia="ru-RU"/>
              </w:rPr>
              <w:t>Необходимо создать безопасный для здоровья детей стильный облик игровой площадки, соответствующий общим законам организации пространства территории ясли-сада, интересный детям, позволяющий более плодотворно организовать свободную деятельность детей на природе.</w:t>
            </w:r>
          </w:p>
          <w:p w:rsidR="009749D0" w:rsidRPr="002303DF" w:rsidRDefault="009749D0" w:rsidP="00067AD5">
            <w:pPr>
              <w:spacing w:after="0" w:line="240" w:lineRule="auto"/>
              <w:jc w:val="both"/>
              <w:rPr>
                <w:rFonts w:ascii="Times New Roman" w:eastAsia="Calibri" w:hAnsi="Times New Roman" w:cs="Times New Roman"/>
                <w:sz w:val="24"/>
                <w:szCs w:val="24"/>
              </w:rPr>
            </w:pP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15.</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Деятельность после окончания проекта</w:t>
            </w:r>
          </w:p>
        </w:tc>
        <w:tc>
          <w:tcPr>
            <w:tcW w:w="6946" w:type="dxa"/>
            <w:tcBorders>
              <w:top w:val="single" w:sz="6" w:space="0" w:color="auto"/>
              <w:left w:val="single" w:sz="6" w:space="0" w:color="auto"/>
              <w:bottom w:val="single" w:sz="6" w:space="0" w:color="auto"/>
              <w:right w:val="single" w:sz="6" w:space="0" w:color="auto"/>
            </w:tcBorders>
          </w:tcPr>
          <w:p w:rsidR="00DC6AA6" w:rsidRPr="00DC6AA6" w:rsidRDefault="009749D0" w:rsidP="00DC6AA6">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 </w:t>
            </w:r>
            <w:r w:rsidR="0071175F">
              <w:rPr>
                <w:rFonts w:ascii="Times New Roman" w:eastAsia="Calibri" w:hAnsi="Times New Roman" w:cs="Times New Roman"/>
                <w:sz w:val="24"/>
                <w:szCs w:val="24"/>
              </w:rPr>
              <w:t xml:space="preserve">Оборудованная территория </w:t>
            </w:r>
            <w:r w:rsidR="0071175F" w:rsidRPr="002C2856">
              <w:rPr>
                <w:rFonts w:ascii="Times New Roman" w:eastAsia="Calibri" w:hAnsi="Times New Roman" w:cs="Times New Roman"/>
                <w:sz w:val="24"/>
                <w:szCs w:val="24"/>
              </w:rPr>
              <w:t>спортивной и игровых</w:t>
            </w:r>
            <w:r w:rsidR="0071175F">
              <w:rPr>
                <w:rFonts w:ascii="Times New Roman" w:eastAsia="Calibri" w:hAnsi="Times New Roman" w:cs="Times New Roman"/>
                <w:sz w:val="24"/>
                <w:szCs w:val="24"/>
              </w:rPr>
              <w:t xml:space="preserve"> площадок</w:t>
            </w:r>
            <w:r w:rsidR="00DC6AA6" w:rsidRPr="00DC6AA6">
              <w:rPr>
                <w:rFonts w:ascii="Times New Roman" w:eastAsia="Calibri" w:hAnsi="Times New Roman" w:cs="Times New Roman"/>
                <w:sz w:val="24"/>
                <w:szCs w:val="24"/>
              </w:rPr>
              <w:t xml:space="preserve"> позволит вести системную физкультурно-оздоровительную и </w:t>
            </w:r>
            <w:proofErr w:type="spellStart"/>
            <w:r w:rsidR="00DC6AA6" w:rsidRPr="00DC6AA6">
              <w:rPr>
                <w:rFonts w:ascii="Times New Roman" w:eastAsia="Calibri" w:hAnsi="Times New Roman" w:cs="Times New Roman"/>
                <w:sz w:val="24"/>
                <w:szCs w:val="24"/>
              </w:rPr>
              <w:t>воспитательно</w:t>
            </w:r>
            <w:proofErr w:type="spellEnd"/>
            <w:r w:rsidR="00DC6AA6" w:rsidRPr="00DC6AA6">
              <w:rPr>
                <w:rFonts w:ascii="Times New Roman" w:eastAsia="Calibri" w:hAnsi="Times New Roman" w:cs="Times New Roman"/>
                <w:sz w:val="24"/>
                <w:szCs w:val="24"/>
              </w:rPr>
              <w:t>-образовательную работу с детьми дошкольного возраста во время проведения прогулок, спортивных досугов, праздников и развлечений, познавательной деятельности, организовывать досуг семей воспитанников детского сада.</w:t>
            </w:r>
          </w:p>
          <w:p w:rsidR="009749D0" w:rsidRPr="002303DF" w:rsidRDefault="00DC6AA6" w:rsidP="00DC6AA6">
            <w:pPr>
              <w:spacing w:after="0" w:line="240" w:lineRule="auto"/>
              <w:jc w:val="both"/>
              <w:rPr>
                <w:rFonts w:ascii="Times New Roman" w:eastAsia="Calibri" w:hAnsi="Times New Roman" w:cs="Times New Roman"/>
                <w:sz w:val="24"/>
                <w:szCs w:val="24"/>
              </w:rPr>
            </w:pPr>
            <w:r w:rsidRPr="00DC6AA6">
              <w:rPr>
                <w:rFonts w:ascii="Times New Roman" w:eastAsia="Calibri" w:hAnsi="Times New Roman" w:cs="Times New Roman"/>
                <w:sz w:val="24"/>
                <w:szCs w:val="24"/>
              </w:rPr>
              <w:t>Конечный результат реализации проекта: преобразование территории дошкольного учреждения в пространство с наличием новых зон, привлекательных для детей, предоставляющих детям возможность выбора деятельности, реализации своих возможностей.</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16.</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Бюджет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1C0C83" w:rsidRDefault="0054094A"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009749D0" w:rsidRPr="001C0C83">
              <w:rPr>
                <w:rFonts w:ascii="Times New Roman" w:eastAsia="Calibri" w:hAnsi="Times New Roman" w:cs="Times New Roman"/>
                <w:sz w:val="24"/>
                <w:szCs w:val="24"/>
              </w:rPr>
              <w:t xml:space="preserve">.000 </w:t>
            </w:r>
            <w:r w:rsidR="001C0C83" w:rsidRPr="001C0C83">
              <w:rPr>
                <w:rFonts w:ascii="Times New Roman" w:eastAsia="Calibri" w:hAnsi="Times New Roman" w:cs="Times New Roman"/>
                <w:sz w:val="24"/>
                <w:szCs w:val="24"/>
              </w:rPr>
              <w:t xml:space="preserve">долларов </w:t>
            </w:r>
            <w:r w:rsidR="001C0C83">
              <w:rPr>
                <w:rFonts w:ascii="Times New Roman" w:eastAsia="Calibri" w:hAnsi="Times New Roman" w:cs="Times New Roman"/>
                <w:sz w:val="24"/>
                <w:szCs w:val="24"/>
              </w:rPr>
              <w:t xml:space="preserve"> </w:t>
            </w:r>
            <w:r w:rsidR="001C0C83" w:rsidRPr="001C0C83">
              <w:rPr>
                <w:rFonts w:ascii="Times New Roman" w:eastAsia="Calibri" w:hAnsi="Times New Roman" w:cs="Times New Roman"/>
                <w:sz w:val="24"/>
                <w:szCs w:val="24"/>
              </w:rPr>
              <w:t>США</w:t>
            </w:r>
          </w:p>
          <w:p w:rsidR="009749D0" w:rsidRPr="002303DF" w:rsidRDefault="009749D0" w:rsidP="009F334B">
            <w:pPr>
              <w:spacing w:after="0" w:line="240" w:lineRule="auto"/>
              <w:jc w:val="both"/>
              <w:rPr>
                <w:rFonts w:ascii="Times New Roman" w:eastAsia="Calibri" w:hAnsi="Times New Roman" w:cs="Times New Roman"/>
                <w:sz w:val="24"/>
                <w:szCs w:val="24"/>
              </w:rPr>
            </w:pPr>
          </w:p>
        </w:tc>
      </w:tr>
    </w:tbl>
    <w:p w:rsidR="009749D0" w:rsidRDefault="009749D0" w:rsidP="007F2AA2">
      <w:pPr>
        <w:shd w:val="clear" w:color="auto" w:fill="FFFFFF"/>
        <w:spacing w:after="0" w:line="240" w:lineRule="auto"/>
        <w:jc w:val="both"/>
        <w:textAlignment w:val="baseline"/>
        <w:outlineLvl w:val="2"/>
        <w:rPr>
          <w:rFonts w:ascii="Times New Roman" w:eastAsia="Times New Roman" w:hAnsi="Times New Roman" w:cs="Times New Roman"/>
          <w:b/>
          <w:sz w:val="28"/>
          <w:szCs w:val="28"/>
          <w:lang w:eastAsia="ru-RU"/>
        </w:rPr>
      </w:pPr>
    </w:p>
    <w:p w:rsidR="00D46D75" w:rsidRPr="00A6440F" w:rsidRDefault="00931A01" w:rsidP="00A6440F">
      <w:pPr>
        <w:spacing w:after="0" w:line="240" w:lineRule="auto"/>
        <w:jc w:val="center"/>
        <w:rPr>
          <w:rFonts w:ascii="Times New Roman" w:eastAsia="Times New Roman" w:hAnsi="Times New Roman" w:cs="Times New Roman"/>
          <w:b/>
          <w:sz w:val="28"/>
          <w:szCs w:val="28"/>
          <w:lang w:eastAsia="ru-RU"/>
        </w:rPr>
      </w:pPr>
      <w:r w:rsidRPr="007F2AA2">
        <w:rPr>
          <w:rFonts w:ascii="Times New Roman" w:eastAsia="Times New Roman" w:hAnsi="Times New Roman" w:cs="Times New Roman"/>
          <w:b/>
          <w:sz w:val="28"/>
          <w:szCs w:val="28"/>
          <w:lang w:eastAsia="ru-RU"/>
        </w:rPr>
        <w:t>Будем</w:t>
      </w:r>
      <w:r w:rsidRPr="007F2AA2">
        <w:rPr>
          <w:rFonts w:ascii="Times New Roman" w:eastAsia="Times New Roman" w:hAnsi="Times New Roman" w:cs="Times New Roman"/>
          <w:b/>
          <w:sz w:val="28"/>
          <w:szCs w:val="28"/>
          <w:lang w:val="en-US" w:eastAsia="ru-RU"/>
        </w:rPr>
        <w:t xml:space="preserve"> </w:t>
      </w:r>
      <w:r w:rsidRPr="007F2AA2">
        <w:rPr>
          <w:rFonts w:ascii="Times New Roman" w:eastAsia="Times New Roman" w:hAnsi="Times New Roman" w:cs="Times New Roman"/>
          <w:b/>
          <w:sz w:val="28"/>
          <w:szCs w:val="28"/>
          <w:lang w:eastAsia="ru-RU"/>
        </w:rPr>
        <w:t>рады</w:t>
      </w:r>
      <w:r w:rsidRPr="007F2AA2">
        <w:rPr>
          <w:rFonts w:ascii="Times New Roman" w:eastAsia="Times New Roman" w:hAnsi="Times New Roman" w:cs="Times New Roman"/>
          <w:b/>
          <w:sz w:val="28"/>
          <w:szCs w:val="28"/>
          <w:lang w:val="en-US" w:eastAsia="ru-RU"/>
        </w:rPr>
        <w:t xml:space="preserve"> </w:t>
      </w:r>
      <w:r w:rsidRPr="007F2AA2">
        <w:rPr>
          <w:rFonts w:ascii="Times New Roman" w:eastAsia="Times New Roman" w:hAnsi="Times New Roman" w:cs="Times New Roman"/>
          <w:b/>
          <w:sz w:val="28"/>
          <w:szCs w:val="28"/>
          <w:lang w:eastAsia="ru-RU"/>
        </w:rPr>
        <w:t>сотрудничеству</w:t>
      </w:r>
      <w:r w:rsidRPr="007F2AA2">
        <w:rPr>
          <w:rFonts w:ascii="Times New Roman" w:eastAsia="Times New Roman" w:hAnsi="Times New Roman" w:cs="Times New Roman"/>
          <w:b/>
          <w:sz w:val="28"/>
          <w:szCs w:val="28"/>
          <w:lang w:val="en-US" w:eastAsia="ru-RU"/>
        </w:rPr>
        <w:t>!</w:t>
      </w:r>
    </w:p>
    <w:p w:rsidR="00CD4BFE" w:rsidRDefault="00CD4BFE"/>
    <w:p w:rsidR="002C2856" w:rsidRDefault="002C2856"/>
    <w:p w:rsidR="002C2856" w:rsidRPr="00B31624" w:rsidRDefault="002C2856" w:rsidP="002C2856">
      <w:pPr>
        <w:spacing w:after="0" w:line="240" w:lineRule="auto"/>
        <w:jc w:val="center"/>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lastRenderedPageBreak/>
        <w:t>APPLICATION FOR FINANCING A HUMANITARIAN PROJECT</w:t>
      </w:r>
    </w:p>
    <w:p w:rsidR="002C2856" w:rsidRPr="00D071D4" w:rsidRDefault="002C2856" w:rsidP="002C2856">
      <w:pPr>
        <w:spacing w:after="0" w:line="240" w:lineRule="auto"/>
        <w:jc w:val="center"/>
        <w:rPr>
          <w:rFonts w:ascii="Times New Roman" w:eastAsia="Calibri" w:hAnsi="Times New Roman" w:cs="Times New Roman"/>
          <w:i/>
          <w:sz w:val="24"/>
          <w:szCs w:val="24"/>
          <w:lang w:val="en-US"/>
        </w:rPr>
      </w:pPr>
      <w:r w:rsidRPr="00B31624">
        <w:rPr>
          <w:rFonts w:ascii="Times New Roman" w:eastAsia="Calibri" w:hAnsi="Times New Roman" w:cs="Times New Roman"/>
          <w:sz w:val="24"/>
          <w:szCs w:val="24"/>
          <w:lang w:val="en-US"/>
        </w:rPr>
        <w:t xml:space="preserve"> </w:t>
      </w:r>
      <w:r w:rsidRPr="00B31624">
        <w:rPr>
          <w:rFonts w:ascii="Times New Roman" w:eastAsia="Calibri" w:hAnsi="Times New Roman" w:cs="Times New Roman"/>
          <w:i/>
          <w:sz w:val="24"/>
          <w:szCs w:val="24"/>
          <w:lang w:val="en-US"/>
        </w:rPr>
        <w:t>(</w:t>
      </w:r>
      <w:proofErr w:type="gramStart"/>
      <w:r w:rsidRPr="00B31624">
        <w:rPr>
          <w:rFonts w:ascii="Times New Roman" w:eastAsia="Calibri" w:hAnsi="Times New Roman" w:cs="Times New Roman"/>
          <w:i/>
          <w:sz w:val="24"/>
          <w:szCs w:val="24"/>
          <w:lang w:val="en-US"/>
        </w:rPr>
        <w:t>in</w:t>
      </w:r>
      <w:proofErr w:type="gramEnd"/>
      <w:r w:rsidRPr="00B31624">
        <w:rPr>
          <w:rFonts w:ascii="Times New Roman" w:eastAsia="Calibri" w:hAnsi="Times New Roman" w:cs="Times New Roman"/>
          <w:i/>
          <w:sz w:val="24"/>
          <w:szCs w:val="24"/>
          <w:lang w:val="en-US"/>
        </w:rPr>
        <w:t xml:space="preserve"> Russian and English languages)</w:t>
      </w:r>
    </w:p>
    <w:p w:rsidR="002C2856" w:rsidRPr="00D071D4" w:rsidRDefault="002C2856" w:rsidP="002C2856">
      <w:pPr>
        <w:spacing w:after="0" w:line="240" w:lineRule="auto"/>
        <w:jc w:val="center"/>
        <w:rPr>
          <w:rFonts w:ascii="Times New Roman" w:eastAsia="Calibri" w:hAnsi="Times New Roman" w:cs="Times New Roman"/>
          <w:i/>
          <w:sz w:val="24"/>
          <w:szCs w:val="24"/>
          <w:lang w:val="en-US"/>
        </w:rPr>
      </w:pPr>
    </w:p>
    <w:tbl>
      <w:tblPr>
        <w:tblW w:w="10490" w:type="dxa"/>
        <w:tblInd w:w="-991" w:type="dxa"/>
        <w:tblLayout w:type="fixed"/>
        <w:tblCellMar>
          <w:left w:w="40" w:type="dxa"/>
          <w:right w:w="40" w:type="dxa"/>
        </w:tblCellMar>
        <w:tblLook w:val="04A0" w:firstRow="1" w:lastRow="0" w:firstColumn="1" w:lastColumn="0" w:noHBand="0" w:noVBand="1"/>
      </w:tblPr>
      <w:tblGrid>
        <w:gridCol w:w="567"/>
        <w:gridCol w:w="2977"/>
        <w:gridCol w:w="6946"/>
      </w:tblGrid>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N</w:t>
            </w:r>
            <w:proofErr w:type="spellStart"/>
            <w:r w:rsidRPr="00B31624">
              <w:rPr>
                <w:rFonts w:ascii="Times New Roman" w:eastAsia="Calibri" w:hAnsi="Times New Roman" w:cs="Times New Roman"/>
                <w:sz w:val="24"/>
                <w:szCs w:val="24"/>
              </w:rPr>
              <w:t>ame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of</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the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project</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xml:space="preserve"> </w:t>
            </w:r>
            <w:r w:rsidRPr="002C2856">
              <w:rPr>
                <w:rStyle w:val="jlqj4b"/>
                <w:rFonts w:ascii="Times New Roman" w:hAnsi="Times New Roman" w:cs="Times New Roman"/>
                <w:color w:val="000000"/>
                <w:sz w:val="28"/>
                <w:szCs w:val="36"/>
                <w:shd w:val="clear" w:color="auto" w:fill="F5F5F5"/>
                <w:lang w:val="en"/>
              </w:rPr>
              <w:t>Healthy children are happy parents!</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B31624">
              <w:rPr>
                <w:rFonts w:ascii="Times New Roman" w:eastAsia="Calibri" w:hAnsi="Times New Roman" w:cs="Times New Roman"/>
                <w:sz w:val="24"/>
                <w:szCs w:val="24"/>
              </w:rPr>
              <w:t>Name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of</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company</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2C2856" w:rsidRPr="00B31624" w:rsidRDefault="002C2856" w:rsidP="003720A1">
            <w:pPr>
              <w:spacing w:after="0" w:line="240" w:lineRule="auto"/>
              <w:jc w:val="both"/>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EI</w:t>
            </w:r>
            <w:r w:rsidRPr="00B31624">
              <w:rPr>
                <w:rFonts w:ascii="Times New Roman" w:eastAsia="Calibri" w:hAnsi="Times New Roman" w:cs="Times New Roman"/>
                <w:sz w:val="24"/>
                <w:szCs w:val="24"/>
                <w:lang w:val="en-US"/>
              </w:rPr>
              <w:t xml:space="preserve"> "Nursery garden</w:t>
            </w:r>
            <w:r>
              <w:rPr>
                <w:rFonts w:ascii="Times New Roman" w:eastAsia="Calibri" w:hAnsi="Times New Roman" w:cs="Times New Roman"/>
                <w:sz w:val="24"/>
                <w:szCs w:val="24"/>
                <w:lang w:val="en-US"/>
              </w:rPr>
              <w:t xml:space="preserve"> № 6”, </w:t>
            </w:r>
            <w:proofErr w:type="spellStart"/>
            <w:r w:rsidRPr="00B31624">
              <w:rPr>
                <w:rFonts w:ascii="Times New Roman" w:eastAsia="Calibri" w:hAnsi="Times New Roman" w:cs="Times New Roman"/>
                <w:sz w:val="24"/>
                <w:szCs w:val="24"/>
                <w:lang w:val="en-US"/>
              </w:rPr>
              <w:t>Chashniki</w:t>
            </w:r>
            <w:proofErr w:type="spellEnd"/>
            <w:r w:rsidRPr="00B31624">
              <w:rPr>
                <w:rFonts w:ascii="Times New Roman" w:eastAsia="Calibri" w:hAnsi="Times New Roman" w:cs="Times New Roman"/>
                <w:sz w:val="24"/>
                <w:szCs w:val="24"/>
                <w:lang w:val="en-US"/>
              </w:rPr>
              <w:t>, Republic of Belarus</w:t>
            </w:r>
          </w:p>
        </w:tc>
      </w:tr>
      <w:tr w:rsidR="002C2856" w:rsidRPr="002303DF"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2C2856" w:rsidRPr="004D413F" w:rsidRDefault="002C2856" w:rsidP="003720A1">
            <w:pPr>
              <w:spacing w:after="0" w:line="240" w:lineRule="auto"/>
              <w:jc w:val="both"/>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t xml:space="preserve">Physical and </w:t>
            </w:r>
            <w:r w:rsidRPr="00816290">
              <w:rPr>
                <w:rFonts w:ascii="Times New Roman" w:eastAsia="Calibri" w:hAnsi="Times New Roman" w:cs="Times New Roman"/>
                <w:sz w:val="24"/>
                <w:szCs w:val="24"/>
                <w:lang w:val="en-US"/>
              </w:rPr>
              <w:t>juridical</w:t>
            </w:r>
            <w:r w:rsidRPr="00B31624">
              <w:rPr>
                <w:rFonts w:ascii="Times New Roman" w:eastAsia="Calibri" w:hAnsi="Times New Roman" w:cs="Times New Roman"/>
                <w:sz w:val="24"/>
                <w:szCs w:val="24"/>
                <w:lang w:val="en-US"/>
              </w:rPr>
              <w:t xml:space="preserve"> address of the organization, telephone, fax-mail</w:t>
            </w:r>
            <w:r w:rsidRPr="004D413F">
              <w:rPr>
                <w:rFonts w:ascii="Times New Roman" w:eastAsia="Calibri" w:hAnsi="Times New Roman" w:cs="Times New Roman"/>
                <w:sz w:val="24"/>
                <w:szCs w:val="24"/>
                <w:lang w:val="en-US"/>
              </w:rPr>
              <w:t xml:space="preserve"> </w:t>
            </w:r>
          </w:p>
        </w:tc>
        <w:tc>
          <w:tcPr>
            <w:tcW w:w="6946" w:type="dxa"/>
            <w:tcBorders>
              <w:top w:val="single" w:sz="6" w:space="0" w:color="auto"/>
              <w:left w:val="single" w:sz="6" w:space="0" w:color="auto"/>
              <w:bottom w:val="single" w:sz="6" w:space="0" w:color="auto"/>
              <w:right w:val="single" w:sz="6" w:space="0" w:color="auto"/>
            </w:tcBorders>
            <w:hideMark/>
          </w:tcPr>
          <w:p w:rsidR="002C2856" w:rsidRPr="00B31624" w:rsidRDefault="002C2856" w:rsidP="003720A1">
            <w:pPr>
              <w:spacing w:after="0" w:line="240" w:lineRule="auto"/>
              <w:jc w:val="both"/>
              <w:rPr>
                <w:rFonts w:ascii="Times New Roman" w:eastAsia="Calibri" w:hAnsi="Times New Roman" w:cs="Times New Roman"/>
                <w:sz w:val="24"/>
                <w:szCs w:val="24"/>
                <w:lang w:val="en-US"/>
              </w:rPr>
            </w:pPr>
            <w:proofErr w:type="spellStart"/>
            <w:r w:rsidRPr="00B31624">
              <w:rPr>
                <w:rFonts w:ascii="Times New Roman" w:eastAsia="Calibri" w:hAnsi="Times New Roman" w:cs="Times New Roman"/>
                <w:sz w:val="24"/>
                <w:szCs w:val="24"/>
                <w:lang w:val="en-US"/>
              </w:rPr>
              <w:t>Leninskaya</w:t>
            </w:r>
            <w:proofErr w:type="spellEnd"/>
            <w:r w:rsidRPr="00B31624">
              <w:rPr>
                <w:rFonts w:ascii="Times New Roman" w:eastAsia="Calibri" w:hAnsi="Times New Roman" w:cs="Times New Roman"/>
                <w:sz w:val="24"/>
                <w:szCs w:val="24"/>
                <w:lang w:val="en-US"/>
              </w:rPr>
              <w:t xml:space="preserve"> street, </w:t>
            </w:r>
            <w:proofErr w:type="spellStart"/>
            <w:r w:rsidRPr="00B31624">
              <w:rPr>
                <w:rFonts w:ascii="Times New Roman" w:eastAsia="Calibri" w:hAnsi="Times New Roman" w:cs="Times New Roman"/>
                <w:sz w:val="24"/>
                <w:szCs w:val="24"/>
                <w:lang w:val="en-US"/>
              </w:rPr>
              <w:t>Chashniki</w:t>
            </w:r>
            <w:proofErr w:type="spellEnd"/>
            <w:r>
              <w:rPr>
                <w:rFonts w:ascii="Times New Roman" w:eastAsia="Calibri" w:hAnsi="Times New Roman" w:cs="Times New Roman"/>
                <w:sz w:val="24"/>
                <w:szCs w:val="24"/>
                <w:lang w:val="en-US"/>
              </w:rPr>
              <w:t>, Vitebsk region, 86a;</w:t>
            </w:r>
          </w:p>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B31624">
              <w:rPr>
                <w:rFonts w:ascii="Times New Roman" w:eastAsia="Calibri" w:hAnsi="Times New Roman" w:cs="Times New Roman"/>
                <w:sz w:val="24"/>
                <w:szCs w:val="24"/>
              </w:rPr>
              <w:t>Phone</w:t>
            </w:r>
            <w:proofErr w:type="spellEnd"/>
            <w:r w:rsidRPr="00B31624">
              <w:rPr>
                <w:rFonts w:ascii="Times New Roman" w:eastAsia="Calibri" w:hAnsi="Times New Roman" w:cs="Times New Roman"/>
                <w:sz w:val="24"/>
                <w:szCs w:val="24"/>
              </w:rPr>
              <w:t xml:space="preserve"> - (02133) 61476</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816290">
              <w:rPr>
                <w:rFonts w:ascii="Times New Roman" w:eastAsia="Calibri" w:hAnsi="Times New Roman" w:cs="Times New Roman"/>
                <w:sz w:val="24"/>
                <w:szCs w:val="24"/>
              </w:rPr>
              <w:t>Information</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about</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the</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organization</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2C2856" w:rsidRPr="008B77EE" w:rsidRDefault="002C2856" w:rsidP="003720A1">
            <w:pPr>
              <w:spacing w:after="0" w:line="240" w:lineRule="auto"/>
              <w:jc w:val="both"/>
              <w:rPr>
                <w:rFonts w:ascii="Times New Roman" w:eastAsia="Calibri" w:hAnsi="Times New Roman" w:cs="Times New Roman"/>
                <w:sz w:val="24"/>
                <w:szCs w:val="24"/>
                <w:lang w:val="en-US"/>
              </w:rPr>
            </w:pPr>
            <w:r w:rsidRPr="00816290">
              <w:rPr>
                <w:rFonts w:ascii="Times New Roman" w:eastAsia="Times New Roman" w:hAnsi="Times New Roman" w:cs="Times New Roman"/>
                <w:sz w:val="24"/>
                <w:szCs w:val="24"/>
                <w:lang w:val="en-US"/>
              </w:rPr>
              <w:t xml:space="preserve">Since 1982, the State Educational </w:t>
            </w:r>
            <w:r>
              <w:rPr>
                <w:rFonts w:ascii="Times New Roman" w:eastAsia="Times New Roman" w:hAnsi="Times New Roman" w:cs="Times New Roman"/>
                <w:sz w:val="24"/>
                <w:szCs w:val="24"/>
                <w:lang w:val="en-US"/>
              </w:rPr>
              <w:t>Institution “Nursery Garden No.</w:t>
            </w:r>
            <w:r w:rsidRPr="00816290">
              <w:rPr>
                <w:rFonts w:ascii="Times New Roman" w:eastAsia="Times New Roman" w:hAnsi="Times New Roman" w:cs="Times New Roman"/>
                <w:sz w:val="24"/>
                <w:szCs w:val="24"/>
                <w:lang w:val="en-US"/>
              </w:rPr>
              <w:t xml:space="preserve">6 </w:t>
            </w:r>
            <w:proofErr w:type="spellStart"/>
            <w:r w:rsidRPr="00816290">
              <w:rPr>
                <w:rFonts w:ascii="Times New Roman" w:eastAsia="Times New Roman" w:hAnsi="Times New Roman" w:cs="Times New Roman"/>
                <w:sz w:val="24"/>
                <w:szCs w:val="24"/>
                <w:lang w:val="en-US"/>
              </w:rPr>
              <w:t>Chashniki</w:t>
            </w:r>
            <w:proofErr w:type="spellEnd"/>
            <w:r w:rsidRPr="00816290">
              <w:rPr>
                <w:rFonts w:ascii="Times New Roman" w:eastAsia="Times New Roman" w:hAnsi="Times New Roman" w:cs="Times New Roman"/>
                <w:sz w:val="24"/>
                <w:szCs w:val="24"/>
                <w:lang w:val="en-US"/>
              </w:rPr>
              <w:t xml:space="preserve">” was </w:t>
            </w:r>
            <w:r>
              <w:rPr>
                <w:rFonts w:ascii="Times New Roman" w:eastAsia="Times New Roman" w:hAnsi="Times New Roman" w:cs="Times New Roman"/>
                <w:sz w:val="24"/>
                <w:szCs w:val="24"/>
                <w:lang w:val="en-US"/>
              </w:rPr>
              <w:t>commissioning</w:t>
            </w:r>
            <w:r w:rsidRPr="00816290">
              <w:rPr>
                <w:rFonts w:ascii="Times New Roman" w:eastAsia="Times New Roman" w:hAnsi="Times New Roman" w:cs="Times New Roman"/>
                <w:sz w:val="24"/>
                <w:szCs w:val="24"/>
                <w:lang w:val="en-US"/>
              </w:rPr>
              <w:t xml:space="preserve"> and functioning. There are 5 groups here, which include 2 nursery groups and 3 preschool groups</w:t>
            </w:r>
            <w:r>
              <w:rPr>
                <w:rFonts w:ascii="Times New Roman" w:eastAsia="Times New Roman" w:hAnsi="Times New Roman" w:cs="Times New Roman"/>
                <w:sz w:val="24"/>
                <w:szCs w:val="24"/>
                <w:lang w:val="en-US"/>
              </w:rPr>
              <w:t xml:space="preserve">. </w:t>
            </w:r>
            <w:r w:rsidRPr="0081629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total number of pupils is </w:t>
            </w:r>
            <w:r w:rsidRPr="008B77EE">
              <w:rPr>
                <w:rFonts w:ascii="Times New Roman" w:eastAsia="Times New Roman" w:hAnsi="Times New Roman" w:cs="Times New Roman"/>
                <w:sz w:val="24"/>
                <w:szCs w:val="24"/>
                <w:lang w:val="en-US"/>
              </w:rPr>
              <w:t>100</w:t>
            </w:r>
            <w:r w:rsidRPr="00712EF3">
              <w:rPr>
                <w:rFonts w:ascii="Times New Roman" w:eastAsia="Times New Roman" w:hAnsi="Times New Roman" w:cs="Times New Roman"/>
                <w:sz w:val="24"/>
                <w:szCs w:val="24"/>
                <w:lang w:val="en-US"/>
              </w:rPr>
              <w:t xml:space="preserve"> children.</w:t>
            </w:r>
            <w:r w:rsidRPr="00816290">
              <w:rPr>
                <w:rFonts w:ascii="Times New Roman" w:eastAsia="Times New Roman" w:hAnsi="Times New Roman" w:cs="Times New Roman"/>
                <w:sz w:val="24"/>
                <w:szCs w:val="24"/>
                <w:lang w:val="en-US"/>
              </w:rPr>
              <w:t xml:space="preserve"> </w:t>
            </w:r>
            <w:r w:rsidRPr="00712EF3">
              <w:rPr>
                <w:rFonts w:ascii="Times New Roman" w:eastAsia="Times New Roman" w:hAnsi="Times New Roman" w:cs="Times New Roman"/>
                <w:sz w:val="24"/>
                <w:szCs w:val="24"/>
                <w:lang w:val="en-US"/>
              </w:rPr>
              <w:t>The institution is equipped with</w:t>
            </w:r>
            <w:r>
              <w:rPr>
                <w:rFonts w:ascii="Times New Roman" w:eastAsia="Times New Roman" w:hAnsi="Times New Roman" w:cs="Times New Roman"/>
                <w:sz w:val="24"/>
                <w:szCs w:val="24"/>
                <w:lang w:val="en-US"/>
              </w:rPr>
              <w:t xml:space="preserve"> a music class and a gym</w:t>
            </w:r>
            <w:r w:rsidRPr="00712EF3">
              <w:rPr>
                <w:rFonts w:ascii="Times New Roman" w:eastAsia="Times New Roman" w:hAnsi="Times New Roman" w:cs="Times New Roman"/>
                <w:sz w:val="24"/>
                <w:szCs w:val="24"/>
                <w:lang w:val="en-US"/>
              </w:rPr>
              <w:t>. There is an office of a teacher-</w:t>
            </w:r>
            <w:proofErr w:type="spellStart"/>
            <w:r w:rsidRPr="00712EF3">
              <w:rPr>
                <w:rFonts w:ascii="Times New Roman" w:eastAsia="Times New Roman" w:hAnsi="Times New Roman" w:cs="Times New Roman"/>
                <w:sz w:val="24"/>
                <w:szCs w:val="24"/>
                <w:lang w:val="en-US"/>
              </w:rPr>
              <w:t>defectologist</w:t>
            </w:r>
            <w:proofErr w:type="spellEnd"/>
            <w:r w:rsidRPr="00712EF3">
              <w:rPr>
                <w:rFonts w:ascii="Times New Roman" w:eastAsia="Times New Roman" w:hAnsi="Times New Roman" w:cs="Times New Roman"/>
                <w:sz w:val="24"/>
                <w:szCs w:val="24"/>
                <w:lang w:val="en-US"/>
              </w:rPr>
              <w:t xml:space="preserve"> and an office of a teacher-psychologist.</w:t>
            </w:r>
            <w:r w:rsidRPr="00712EF3">
              <w:rPr>
                <w:lang w:val="en-US"/>
              </w:rPr>
              <w:t xml:space="preserve"> </w:t>
            </w:r>
            <w:r w:rsidRPr="00712EF3">
              <w:rPr>
                <w:rFonts w:ascii="Times New Roman" w:eastAsia="Times New Roman" w:hAnsi="Times New Roman" w:cs="Times New Roman"/>
                <w:sz w:val="24"/>
                <w:szCs w:val="24"/>
                <w:lang w:val="en-US"/>
              </w:rPr>
              <w:t>An ecological center has been created here, where there are more than 20 species of plants, and there are also some types of animals: parrots, turtles, hamsters, guinea pigs, decorative rabbits, rats, gerbil mice, jerboas, squirrels, fish.</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712EF3">
              <w:rPr>
                <w:rFonts w:ascii="Times New Roman" w:eastAsia="Calibri" w:hAnsi="Times New Roman" w:cs="Times New Roman"/>
                <w:sz w:val="24"/>
                <w:szCs w:val="24"/>
              </w:rPr>
              <w:t>Head</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of</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the</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organization</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2C2856" w:rsidRPr="008B77EE" w:rsidRDefault="002C2856" w:rsidP="003720A1">
            <w:pPr>
              <w:spacing w:after="0" w:line="240" w:lineRule="auto"/>
              <w:jc w:val="both"/>
              <w:rPr>
                <w:rFonts w:ascii="Times New Roman" w:eastAsia="Calibri" w:hAnsi="Times New Roman" w:cs="Times New Roman"/>
                <w:sz w:val="24"/>
                <w:szCs w:val="24"/>
                <w:lang w:val="en-US"/>
              </w:rPr>
            </w:pPr>
            <w:proofErr w:type="spellStart"/>
            <w:r w:rsidRPr="00712EF3">
              <w:rPr>
                <w:rFonts w:ascii="Times New Roman" w:eastAsia="Calibri" w:hAnsi="Times New Roman" w:cs="Times New Roman"/>
                <w:sz w:val="24"/>
                <w:szCs w:val="24"/>
                <w:lang w:val="en-US"/>
              </w:rPr>
              <w:t>Shnitko</w:t>
            </w:r>
            <w:proofErr w:type="spellEnd"/>
            <w:r w:rsidRPr="00712EF3">
              <w:rPr>
                <w:rFonts w:ascii="Times New Roman" w:eastAsia="Calibri" w:hAnsi="Times New Roman" w:cs="Times New Roman"/>
                <w:sz w:val="24"/>
                <w:szCs w:val="24"/>
                <w:lang w:val="en-US"/>
              </w:rPr>
              <w:t xml:space="preserve"> Tatyana Alexandrovna, </w:t>
            </w:r>
            <w:r>
              <w:rPr>
                <w:rFonts w:ascii="Times New Roman" w:eastAsia="Calibri" w:hAnsi="Times New Roman" w:cs="Times New Roman"/>
                <w:sz w:val="24"/>
                <w:szCs w:val="24"/>
                <w:lang w:val="en-US"/>
              </w:rPr>
              <w:t>the</w:t>
            </w:r>
            <w:r w:rsidRPr="00712EF3">
              <w:rPr>
                <w:rFonts w:ascii="Times New Roman" w:eastAsia="Calibri" w:hAnsi="Times New Roman" w:cs="Times New Roman"/>
                <w:sz w:val="24"/>
                <w:szCs w:val="24"/>
                <w:lang w:val="en-US"/>
              </w:rPr>
              <w:t xml:space="preserve"> head of </w:t>
            </w:r>
            <w:r w:rsidRPr="00B31624">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EI</w:t>
            </w:r>
            <w:r w:rsidRPr="00B31624">
              <w:rPr>
                <w:rFonts w:ascii="Times New Roman" w:eastAsia="Calibri" w:hAnsi="Times New Roman" w:cs="Times New Roman"/>
                <w:sz w:val="24"/>
                <w:szCs w:val="24"/>
                <w:lang w:val="en-US"/>
              </w:rPr>
              <w:t xml:space="preserve"> "Nursery garden</w:t>
            </w:r>
            <w:r>
              <w:rPr>
                <w:rFonts w:ascii="Times New Roman" w:eastAsia="Calibri" w:hAnsi="Times New Roman" w:cs="Times New Roman"/>
                <w:sz w:val="24"/>
                <w:szCs w:val="24"/>
                <w:lang w:val="en-US"/>
              </w:rPr>
              <w:t xml:space="preserve"> № 6”, </w:t>
            </w:r>
            <w:proofErr w:type="spellStart"/>
            <w:r w:rsidRPr="00B31624">
              <w:rPr>
                <w:rFonts w:ascii="Times New Roman" w:eastAsia="Calibri" w:hAnsi="Times New Roman" w:cs="Times New Roman"/>
                <w:sz w:val="24"/>
                <w:szCs w:val="24"/>
                <w:lang w:val="en-US"/>
              </w:rPr>
              <w:t>Chashniki</w:t>
            </w:r>
            <w:proofErr w:type="spellEnd"/>
            <w:r w:rsidRPr="00B31624">
              <w:rPr>
                <w:rFonts w:ascii="Times New Roman" w:eastAsia="Calibri" w:hAnsi="Times New Roman" w:cs="Times New Roman"/>
                <w:sz w:val="24"/>
                <w:szCs w:val="24"/>
                <w:lang w:val="en-US"/>
              </w:rPr>
              <w:t xml:space="preserve">, </w:t>
            </w:r>
            <w:r w:rsidRPr="00712EF3">
              <w:rPr>
                <w:rFonts w:ascii="Times New Roman" w:eastAsia="Calibri" w:hAnsi="Times New Roman" w:cs="Times New Roman"/>
                <w:sz w:val="24"/>
                <w:szCs w:val="24"/>
                <w:lang w:val="en-US"/>
              </w:rPr>
              <w:t xml:space="preserve"> phone +375298992658, e-mail: </w:t>
            </w:r>
            <w:r w:rsidRPr="002C2856">
              <w:rPr>
                <w:rStyle w:val="dropdown-user-namefirst-letter"/>
                <w:rFonts w:ascii="Arial" w:hAnsi="Arial" w:cs="Arial"/>
                <w:sz w:val="20"/>
                <w:szCs w:val="20"/>
                <w:shd w:val="clear" w:color="auto" w:fill="FFFFFF"/>
                <w:lang w:val="en-US"/>
              </w:rPr>
              <w:t>s</w:t>
            </w:r>
            <w:r w:rsidRPr="00712EF3">
              <w:rPr>
                <w:rFonts w:ascii="Arial" w:hAnsi="Arial" w:cs="Arial"/>
                <w:color w:val="000000"/>
                <w:sz w:val="20"/>
                <w:szCs w:val="20"/>
                <w:shd w:val="clear" w:color="auto" w:fill="FFFFFF"/>
                <w:lang w:val="en-US"/>
              </w:rPr>
              <w:t>adik.kolosok@yandex.by</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712EF3">
              <w:rPr>
                <w:rFonts w:ascii="Times New Roman" w:eastAsia="Calibri" w:hAnsi="Times New Roman" w:cs="Times New Roman"/>
                <w:sz w:val="24"/>
                <w:szCs w:val="24"/>
              </w:rPr>
              <w:t>Project</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manager</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8B77EE" w:rsidRDefault="002C2856" w:rsidP="003720A1">
            <w:pPr>
              <w:spacing w:after="0" w:line="240" w:lineRule="auto"/>
              <w:jc w:val="both"/>
              <w:rPr>
                <w:rFonts w:ascii="Times New Roman" w:eastAsia="Calibri" w:hAnsi="Times New Roman" w:cs="Times New Roman"/>
                <w:sz w:val="24"/>
                <w:szCs w:val="24"/>
                <w:lang w:val="en-US"/>
              </w:rPr>
            </w:pPr>
            <w:proofErr w:type="spellStart"/>
            <w:r w:rsidRPr="00397044">
              <w:rPr>
                <w:rFonts w:ascii="Times New Roman" w:eastAsia="Calibri" w:hAnsi="Times New Roman" w:cs="Times New Roman"/>
                <w:sz w:val="24"/>
                <w:szCs w:val="24"/>
                <w:lang w:val="en-US"/>
              </w:rPr>
              <w:t>Shushkevich</w:t>
            </w:r>
            <w:proofErr w:type="spellEnd"/>
            <w:r w:rsidRPr="00397044">
              <w:rPr>
                <w:rFonts w:ascii="Times New Roman" w:eastAsia="Calibri" w:hAnsi="Times New Roman" w:cs="Times New Roman"/>
                <w:sz w:val="24"/>
                <w:szCs w:val="24"/>
                <w:lang w:val="en-US"/>
              </w:rPr>
              <w:t xml:space="preserve"> Lyudmila </w:t>
            </w:r>
            <w:proofErr w:type="spellStart"/>
            <w:r w:rsidRPr="00397044">
              <w:rPr>
                <w:rFonts w:ascii="Times New Roman" w:eastAsia="Calibri" w:hAnsi="Times New Roman" w:cs="Times New Roman"/>
                <w:sz w:val="24"/>
                <w:szCs w:val="24"/>
                <w:lang w:val="en-US"/>
              </w:rPr>
              <w:t>Grigoryevna</w:t>
            </w:r>
            <w:proofErr w:type="spellEnd"/>
            <w:r w:rsidRPr="00397044">
              <w:rPr>
                <w:rFonts w:ascii="Times New Roman" w:eastAsia="Calibri" w:hAnsi="Times New Roman" w:cs="Times New Roman"/>
                <w:sz w:val="24"/>
                <w:szCs w:val="24"/>
                <w:lang w:val="en-US"/>
              </w:rPr>
              <w:t>, deputy head of primary activity</w:t>
            </w:r>
            <w:r>
              <w:rPr>
                <w:rFonts w:ascii="Times New Roman" w:eastAsia="Calibri" w:hAnsi="Times New Roman" w:cs="Times New Roman"/>
                <w:sz w:val="24"/>
                <w:szCs w:val="24"/>
                <w:lang w:val="en-US"/>
              </w:rPr>
              <w:t xml:space="preserve">, phone </w:t>
            </w:r>
            <w:r w:rsidRPr="00397044">
              <w:rPr>
                <w:rFonts w:ascii="Times New Roman" w:eastAsia="Calibri" w:hAnsi="Times New Roman" w:cs="Times New Roman"/>
                <w:sz w:val="24"/>
                <w:szCs w:val="24"/>
                <w:lang w:val="en-US"/>
              </w:rPr>
              <w:t xml:space="preserve"> +375298951980</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7.</w:t>
            </w:r>
          </w:p>
        </w:tc>
        <w:tc>
          <w:tcPr>
            <w:tcW w:w="2977" w:type="dxa"/>
            <w:tcBorders>
              <w:top w:val="single" w:sz="6" w:space="0" w:color="auto"/>
              <w:left w:val="single" w:sz="6" w:space="0" w:color="auto"/>
              <w:bottom w:val="single" w:sz="6" w:space="0" w:color="auto"/>
              <w:right w:val="single" w:sz="6" w:space="0" w:color="auto"/>
            </w:tcBorders>
            <w:hideMark/>
          </w:tcPr>
          <w:p w:rsidR="002C2856" w:rsidRPr="004D413F" w:rsidRDefault="002C2856" w:rsidP="003720A1">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Previous assistance received from other foreign sources</w:t>
            </w:r>
          </w:p>
        </w:tc>
        <w:tc>
          <w:tcPr>
            <w:tcW w:w="6946" w:type="dxa"/>
            <w:tcBorders>
              <w:top w:val="single" w:sz="6" w:space="0" w:color="auto"/>
              <w:left w:val="single" w:sz="6" w:space="0" w:color="auto"/>
              <w:bottom w:val="single" w:sz="6" w:space="0" w:color="auto"/>
              <w:right w:val="single" w:sz="6" w:space="0" w:color="auto"/>
            </w:tcBorders>
            <w:hideMark/>
          </w:tcPr>
          <w:p w:rsidR="002C2856" w:rsidRPr="00397044" w:rsidRDefault="002C2856" w:rsidP="003720A1">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We have no experience of cooperation with foreign partners</w:t>
            </w:r>
          </w:p>
        </w:tc>
      </w:tr>
      <w:tr w:rsidR="002C2856" w:rsidRPr="002303DF"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8.</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Amount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Required</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2303DF" w:rsidRDefault="002C2856" w:rsidP="003720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$ 25</w:t>
            </w:r>
            <w:r w:rsidRPr="00397044">
              <w:rPr>
                <w:rFonts w:ascii="Times New Roman" w:eastAsia="Calibri" w:hAnsi="Times New Roman" w:cs="Times New Roman"/>
                <w:sz w:val="24"/>
                <w:szCs w:val="24"/>
              </w:rPr>
              <w:t>,000</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9.</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Co-financing</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E30254" w:rsidRDefault="002C2856" w:rsidP="003720A1">
            <w:pPr>
              <w:spacing w:after="0" w:line="240" w:lineRule="auto"/>
              <w:jc w:val="both"/>
              <w:rPr>
                <w:rFonts w:ascii="Times New Roman" w:eastAsia="Calibri" w:hAnsi="Times New Roman" w:cs="Times New Roman"/>
                <w:sz w:val="24"/>
                <w:szCs w:val="24"/>
                <w:lang w:val="en-US"/>
              </w:rPr>
            </w:pPr>
            <w:r w:rsidRPr="00E30254">
              <w:rPr>
                <w:rFonts w:ascii="Times New Roman" w:eastAsia="Calibri" w:hAnsi="Times New Roman" w:cs="Times New Roman"/>
                <w:sz w:val="24"/>
                <w:szCs w:val="24"/>
                <w:lang w:val="en-US"/>
              </w:rPr>
              <w:t>All means of the sponsor</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10.</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Project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limitation</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1C27E0" w:rsidRDefault="002C2856" w:rsidP="003720A1">
            <w:pPr>
              <w:spacing w:after="0" w:line="240" w:lineRule="auto"/>
              <w:jc w:val="both"/>
              <w:rPr>
                <w:rFonts w:ascii="Times New Roman" w:eastAsia="Calibri" w:hAnsi="Times New Roman" w:cs="Times New Roman"/>
                <w:sz w:val="24"/>
                <w:szCs w:val="24"/>
                <w:lang w:val="en-US"/>
              </w:rPr>
            </w:pPr>
            <w:r w:rsidRPr="001C27E0">
              <w:rPr>
                <w:rFonts w:ascii="Times New Roman" w:eastAsia="Calibri" w:hAnsi="Times New Roman" w:cs="Times New Roman"/>
                <w:sz w:val="24"/>
                <w:szCs w:val="24"/>
                <w:lang w:val="en-US"/>
              </w:rPr>
              <w:t>2 years from the start of the project.</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11.</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Project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objectives</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Creation of a health-preserving environment in play and</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a sports field for physical activity of pupils during a walk</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12.</w:t>
            </w:r>
          </w:p>
        </w:tc>
        <w:tc>
          <w:tcPr>
            <w:tcW w:w="2977" w:type="dxa"/>
            <w:tcBorders>
              <w:top w:val="single" w:sz="6" w:space="0" w:color="auto"/>
              <w:left w:val="single" w:sz="6" w:space="0" w:color="auto"/>
              <w:bottom w:val="single" w:sz="6" w:space="0" w:color="auto"/>
              <w:right w:val="single" w:sz="6" w:space="0" w:color="auto"/>
            </w:tcBorders>
            <w:hideMark/>
          </w:tcPr>
          <w:p w:rsidR="002C2856" w:rsidRPr="00397044" w:rsidRDefault="002C2856" w:rsidP="003720A1">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The purpose of the project</w:t>
            </w:r>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Equipment and improvement of sports and playgrounds</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certified equipment in accordance with modern safety requirements;</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-increasing the motor activity of children during</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walks;</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strengthening the health of pupils.</w:t>
            </w:r>
          </w:p>
        </w:tc>
      </w:tr>
      <w:tr w:rsidR="002C2856" w:rsidRPr="00D071D4"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13.</w:t>
            </w:r>
          </w:p>
        </w:tc>
        <w:tc>
          <w:tcPr>
            <w:tcW w:w="2977" w:type="dxa"/>
            <w:tcBorders>
              <w:top w:val="single" w:sz="6" w:space="0" w:color="auto"/>
              <w:left w:val="single" w:sz="6" w:space="0" w:color="auto"/>
              <w:bottom w:val="single" w:sz="6" w:space="0" w:color="auto"/>
              <w:right w:val="single" w:sz="6" w:space="0" w:color="auto"/>
            </w:tcBorders>
          </w:tcPr>
          <w:p w:rsidR="002C2856" w:rsidRPr="004D413F" w:rsidRDefault="002C2856" w:rsidP="003720A1">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Detailed description of the project process in accordance with the objectives</w:t>
            </w:r>
            <w:r w:rsidRPr="004D413F">
              <w:rPr>
                <w:rFonts w:ascii="Times New Roman" w:eastAsia="Calibri" w:hAnsi="Times New Roman" w:cs="Times New Roman"/>
                <w:sz w:val="24"/>
                <w:szCs w:val="24"/>
                <w:lang w:val="en-US"/>
              </w:rPr>
              <w:t xml:space="preserve"> </w:t>
            </w:r>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Description of project activities:</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installation of a modern complex sports ground;</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purchase and installation of sports and play equipment;</w:t>
            </w:r>
          </w:p>
          <w:p w:rsidR="002C2856" w:rsidRPr="008B77EE" w:rsidRDefault="002C2856" w:rsidP="003720A1">
            <w:pPr>
              <w:spacing w:after="0" w:line="240" w:lineRule="auto"/>
              <w:jc w:val="center"/>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laying the treadmill with a rubber coating (crumb rubber).</w:t>
            </w:r>
            <w:r>
              <w:rPr>
                <w:rFonts w:ascii="Times New Roman" w:eastAsia="Calibri" w:hAnsi="Times New Roman" w:cs="Times New Roman"/>
                <w:noProof/>
                <w:sz w:val="24"/>
                <w:szCs w:val="24"/>
                <w:lang w:eastAsia="ru-RU"/>
              </w:rPr>
              <w:drawing>
                <wp:inline distT="0" distB="0" distL="0" distR="0" wp14:anchorId="64FDF3CC" wp14:editId="7D7EC800">
                  <wp:extent cx="4086225" cy="2276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b60c4128e3da1c4ca7dfd50cac8fd.jpg"/>
                          <pic:cNvPicPr/>
                        </pic:nvPicPr>
                        <pic:blipFill rotWithShape="1">
                          <a:blip r:embed="rId5" cstate="print">
                            <a:extLst>
                              <a:ext uri="{28A0092B-C50C-407E-A947-70E740481C1C}">
                                <a14:useLocalDpi xmlns:a14="http://schemas.microsoft.com/office/drawing/2010/main" val="0"/>
                              </a:ext>
                            </a:extLst>
                          </a:blip>
                          <a:srcRect l="-81" t="21640" r="6337"/>
                          <a:stretch/>
                        </pic:blipFill>
                        <pic:spPr bwMode="auto">
                          <a:xfrm>
                            <a:off x="0" y="0"/>
                            <a:ext cx="4087119" cy="2276973"/>
                          </a:xfrm>
                          <a:prstGeom prst="rect">
                            <a:avLst/>
                          </a:prstGeom>
                          <a:ln>
                            <a:noFill/>
                          </a:ln>
                          <a:extLst>
                            <a:ext uri="{53640926-AAD7-44D8-BBD7-CCE9431645EC}">
                              <a14:shadowObscured xmlns:a14="http://schemas.microsoft.com/office/drawing/2010/main"/>
                            </a:ext>
                          </a:extLst>
                        </pic:spPr>
                      </pic:pic>
                    </a:graphicData>
                  </a:graphic>
                </wp:inline>
              </w:drawing>
            </w:r>
          </w:p>
          <w:p w:rsidR="002C2856" w:rsidRPr="008B77EE" w:rsidRDefault="002C2856" w:rsidP="003720A1">
            <w:pPr>
              <w:spacing w:after="0" w:line="240" w:lineRule="auto"/>
              <w:jc w:val="center"/>
              <w:rPr>
                <w:rFonts w:ascii="Times New Roman" w:eastAsia="Calibri" w:hAnsi="Times New Roman" w:cs="Times New Roman"/>
                <w:sz w:val="24"/>
                <w:szCs w:val="24"/>
                <w:lang w:val="en-US"/>
              </w:rPr>
            </w:pPr>
          </w:p>
          <w:p w:rsidR="002C2856" w:rsidRPr="008B77EE" w:rsidRDefault="002C2856" w:rsidP="003720A1">
            <w:pPr>
              <w:spacing w:after="0" w:line="240" w:lineRule="auto"/>
              <w:jc w:val="center"/>
              <w:rPr>
                <w:rFonts w:ascii="Times New Roman" w:eastAsia="Calibri" w:hAnsi="Times New Roman" w:cs="Times New Roman"/>
                <w:sz w:val="24"/>
                <w:szCs w:val="24"/>
                <w:lang w:val="en-US"/>
              </w:rPr>
            </w:pPr>
            <w:r w:rsidRPr="008B77EE">
              <w:rPr>
                <w:rFonts w:ascii="Times New Roman" w:eastAsia="Calibri" w:hAnsi="Times New Roman" w:cs="Times New Roman"/>
                <w:b/>
                <w:sz w:val="24"/>
                <w:szCs w:val="24"/>
                <w:lang w:val="en-US"/>
              </w:rPr>
              <w:t>The following equipment is required for the project:</w:t>
            </w:r>
          </w:p>
          <w:p w:rsidR="002C2856" w:rsidRDefault="002C2856" w:rsidP="003720A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3CBA19D" wp14:editId="3603B005">
                  <wp:extent cx="4362450" cy="409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11b547e0726cfe2fe0b7b41d9a1ae.jpg"/>
                          <pic:cNvPicPr/>
                        </pic:nvPicPr>
                        <pic:blipFill>
                          <a:blip r:embed="rId6">
                            <a:extLst>
                              <a:ext uri="{28A0092B-C50C-407E-A947-70E740481C1C}">
                                <a14:useLocalDpi xmlns:a14="http://schemas.microsoft.com/office/drawing/2010/main" val="0"/>
                              </a:ext>
                            </a:extLst>
                          </a:blip>
                          <a:stretch>
                            <a:fillRect/>
                          </a:stretch>
                        </pic:blipFill>
                        <pic:spPr>
                          <a:xfrm>
                            <a:off x="0" y="0"/>
                            <a:ext cx="4359910" cy="4093365"/>
                          </a:xfrm>
                          <a:prstGeom prst="rect">
                            <a:avLst/>
                          </a:prstGeom>
                        </pic:spPr>
                      </pic:pic>
                    </a:graphicData>
                  </a:graphic>
                </wp:inline>
              </w:drawing>
            </w:r>
          </w:p>
          <w:p w:rsidR="002C2856" w:rsidRPr="002303DF" w:rsidRDefault="002C2856" w:rsidP="003720A1">
            <w:pPr>
              <w:spacing w:after="0" w:line="240" w:lineRule="auto"/>
              <w:jc w:val="center"/>
              <w:rPr>
                <w:rFonts w:ascii="Times New Roman" w:eastAsia="Calibri" w:hAnsi="Times New Roman" w:cs="Times New Roman"/>
                <w:sz w:val="24"/>
                <w:szCs w:val="24"/>
              </w:rPr>
            </w:pPr>
          </w:p>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14:anchorId="46847B32" wp14:editId="6376FCA9">
                  <wp:extent cx="4359910" cy="2886710"/>
                  <wp:effectExtent l="0" t="0" r="254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910" cy="2886710"/>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Default="002C2856" w:rsidP="003720A1">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lastRenderedPageBreak/>
              <w:drawing>
                <wp:inline distT="0" distB="0" distL="0" distR="0" wp14:anchorId="66C7D4E1" wp14:editId="1B3EB4C0">
                  <wp:extent cx="3383280" cy="268224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2.00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3280" cy="2682240"/>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inline distT="0" distB="0" distL="0" distR="0" wp14:anchorId="4FA8EAA3" wp14:editId="1E3E5498">
                  <wp:extent cx="2115284" cy="1495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506791023784100ac2ec1eba095f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5460" cy="1495550"/>
                          </a:xfrm>
                          <a:prstGeom prst="rect">
                            <a:avLst/>
                          </a:prstGeom>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58401BD7" wp14:editId="2E78F208">
                  <wp:extent cx="1743093" cy="1524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e0e77f9076fd57d92e0af403d939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965" cy="1524762"/>
                          </a:xfrm>
                          <a:prstGeom prst="rect">
                            <a:avLst/>
                          </a:prstGeom>
                        </pic:spPr>
                      </pic:pic>
                    </a:graphicData>
                  </a:graphic>
                </wp:inline>
              </w:drawing>
            </w:r>
          </w:p>
          <w:p w:rsidR="002C2856" w:rsidRDefault="002C2856" w:rsidP="003720A1">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inline distT="0" distB="0" distL="0" distR="0" wp14:anchorId="70E9D819" wp14:editId="561423F4">
                  <wp:extent cx="1762125" cy="1762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099" cy="1761099"/>
                          </a:xfrm>
                          <a:prstGeom prst="rect">
                            <a:avLst/>
                          </a:prstGeom>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5DB41EA2" wp14:editId="62080245">
                  <wp:extent cx="2505075" cy="17281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1.jpg"/>
                          <pic:cNvPicPr/>
                        </pic:nvPicPr>
                        <pic:blipFill rotWithShape="1">
                          <a:blip r:embed="rId12" cstate="print">
                            <a:extLst>
                              <a:ext uri="{28A0092B-C50C-407E-A947-70E740481C1C}">
                                <a14:useLocalDpi xmlns:a14="http://schemas.microsoft.com/office/drawing/2010/main" val="0"/>
                              </a:ext>
                            </a:extLst>
                          </a:blip>
                          <a:srcRect b="14815"/>
                          <a:stretch/>
                        </pic:blipFill>
                        <pic:spPr bwMode="auto">
                          <a:xfrm>
                            <a:off x="0" y="0"/>
                            <a:ext cx="2511148" cy="17323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684BED9A" wp14:editId="43E7134C">
                  <wp:extent cx="2838450" cy="200667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206b3da2e0bbd5453d7671caac7cd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797" cy="2005508"/>
                          </a:xfrm>
                          <a:prstGeom prst="rect">
                            <a:avLst/>
                          </a:prstGeom>
                        </pic:spPr>
                      </pic:pic>
                    </a:graphicData>
                  </a:graphic>
                </wp:inline>
              </w:drawing>
            </w:r>
          </w:p>
          <w:p w:rsidR="002C2856" w:rsidRDefault="002C2856" w:rsidP="003720A1">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lastRenderedPageBreak/>
              <w:drawing>
                <wp:inline distT="0" distB="0" distL="0" distR="0" wp14:anchorId="12DC2919" wp14:editId="2321596F">
                  <wp:extent cx="1962150" cy="205817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16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695" cy="2058743"/>
                          </a:xfrm>
                          <a:prstGeom prst="rect">
                            <a:avLst/>
                          </a:prstGeom>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5170B763" wp14:editId="6C38366A">
                  <wp:extent cx="1960379" cy="1808482"/>
                  <wp:effectExtent l="0" t="0" r="190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1-Kachalka-Loshad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3120" cy="1811010"/>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inline distT="0" distB="0" distL="0" distR="0" wp14:anchorId="438C7E76" wp14:editId="7FDC5BBD">
                  <wp:extent cx="2009775" cy="20097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m_ya_s_navesom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514" cy="2003514"/>
                          </a:xfrm>
                          <a:prstGeom prst="rect">
                            <a:avLst/>
                          </a:prstGeom>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43B870EC" wp14:editId="15D0F2F7">
                  <wp:extent cx="2092968" cy="1733877"/>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658-vms-Skameyka-transform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073" cy="1734792"/>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Default="002C2856" w:rsidP="003720A1">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inline distT="0" distB="0" distL="0" distR="0" wp14:anchorId="0C05B06C" wp14:editId="514DC5AC">
                  <wp:extent cx="2871216" cy="198120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_2_800x800_0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1216" cy="1981200"/>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G</w:t>
            </w:r>
            <w:r w:rsidRPr="00A67B20">
              <w:rPr>
                <w:rFonts w:ascii="Times New Roman" w:eastAsia="Calibri" w:hAnsi="Times New Roman" w:cs="Times New Roman"/>
                <w:sz w:val="24"/>
                <w:szCs w:val="24"/>
                <w:lang w:val="en-US"/>
              </w:rPr>
              <w:t>roup: children from 2 to 6 years old.</w:t>
            </w:r>
          </w:p>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Calibri" w:hAnsi="Times New Roman" w:cs="Times New Roman"/>
                <w:sz w:val="24"/>
                <w:szCs w:val="24"/>
                <w:lang w:val="en-US"/>
              </w:rPr>
              <w:t xml:space="preserve">  Responsible person - L.G. </w:t>
            </w:r>
            <w:proofErr w:type="spellStart"/>
            <w:r w:rsidRPr="00A67B20">
              <w:rPr>
                <w:rFonts w:ascii="Times New Roman" w:eastAsia="Calibri" w:hAnsi="Times New Roman" w:cs="Times New Roman"/>
                <w:sz w:val="24"/>
                <w:szCs w:val="24"/>
                <w:lang w:val="en-US"/>
              </w:rPr>
              <w:t>Shushkevich</w:t>
            </w:r>
            <w:proofErr w:type="spellEnd"/>
            <w:r w:rsidRPr="00A67B20">
              <w:rPr>
                <w:rFonts w:ascii="Times New Roman" w:eastAsia="Calibri" w:hAnsi="Times New Roman" w:cs="Times New Roman"/>
                <w:sz w:val="24"/>
                <w:szCs w:val="24"/>
                <w:lang w:val="en-US"/>
              </w:rPr>
              <w:t>, Deputy Head for Core Activities.</w:t>
            </w:r>
          </w:p>
        </w:tc>
      </w:tr>
      <w:tr w:rsidR="002C2856" w:rsidRPr="00787C05"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lastRenderedPageBreak/>
              <w:t>14.</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Justification</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A67B20">
              <w:rPr>
                <w:rFonts w:ascii="Times New Roman" w:eastAsia="Calibri" w:hAnsi="Times New Roman" w:cs="Times New Roman"/>
                <w:sz w:val="24"/>
                <w:szCs w:val="24"/>
                <w:lang w:val="en-US"/>
              </w:rPr>
              <w:t xml:space="preserve">  </w:t>
            </w:r>
            <w:r w:rsidRPr="002C2856">
              <w:rPr>
                <w:rFonts w:ascii="Times New Roman" w:eastAsia="Times New Roman" w:hAnsi="Times New Roman" w:cs="Times New Roman"/>
                <w:sz w:val="24"/>
                <w:szCs w:val="24"/>
                <w:lang w:val="en-US" w:eastAsia="ru-RU"/>
              </w:rPr>
              <w:t>The territory of our preschool institution needs improvement and reconstruction of sports and playgrounds.</w:t>
            </w:r>
          </w:p>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2C2856">
              <w:rPr>
                <w:rFonts w:ascii="Times New Roman" w:eastAsia="Times New Roman" w:hAnsi="Times New Roman" w:cs="Times New Roman"/>
                <w:sz w:val="24"/>
                <w:szCs w:val="24"/>
                <w:lang w:val="en-US" w:eastAsia="ru-RU"/>
              </w:rPr>
              <w:t>Problems:</w:t>
            </w:r>
          </w:p>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2C2856">
              <w:rPr>
                <w:rFonts w:ascii="Times New Roman" w:eastAsia="Times New Roman" w:hAnsi="Times New Roman" w:cs="Times New Roman"/>
                <w:sz w:val="24"/>
                <w:szCs w:val="24"/>
                <w:lang w:val="en-US" w:eastAsia="ru-RU"/>
              </w:rPr>
              <w:t>1. Outdated play equipment (swings, slides, climbing equipment for children).</w:t>
            </w:r>
          </w:p>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2C2856">
              <w:rPr>
                <w:rFonts w:ascii="Times New Roman" w:eastAsia="Times New Roman" w:hAnsi="Times New Roman" w:cs="Times New Roman"/>
                <w:sz w:val="24"/>
                <w:szCs w:val="24"/>
                <w:lang w:val="en-US" w:eastAsia="ru-RU"/>
              </w:rPr>
              <w:t>2. Lack of an integrated modern site for physical education and sports.</w:t>
            </w:r>
          </w:p>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2C2856">
              <w:rPr>
                <w:rFonts w:ascii="Times New Roman" w:eastAsia="Times New Roman" w:hAnsi="Times New Roman" w:cs="Times New Roman"/>
                <w:sz w:val="24"/>
                <w:szCs w:val="24"/>
                <w:lang w:val="en-US" w:eastAsia="ru-RU"/>
              </w:rPr>
              <w:t>3. Worn out and unsafe metal equipment on site.</w:t>
            </w:r>
          </w:p>
          <w:p w:rsidR="002C2856" w:rsidRDefault="002C2856" w:rsidP="003720A1">
            <w:pPr>
              <w:spacing w:after="0" w:line="240" w:lineRule="auto"/>
              <w:jc w:val="both"/>
              <w:rPr>
                <w:rFonts w:ascii="Times New Roman" w:eastAsia="Times New Roman" w:hAnsi="Times New Roman" w:cs="Times New Roman"/>
                <w:color w:val="FF0000"/>
                <w:sz w:val="24"/>
                <w:szCs w:val="24"/>
                <w:lang w:val="en-US" w:eastAsia="ru-RU"/>
              </w:rPr>
            </w:pPr>
          </w:p>
          <w:p w:rsidR="002C2856" w:rsidRDefault="002C2856" w:rsidP="003720A1">
            <w:pPr>
              <w:spacing w:after="0" w:line="240" w:lineRule="auto"/>
              <w:jc w:val="both"/>
              <w:rPr>
                <w:rFonts w:ascii="Times New Roman" w:eastAsia="Times New Roman" w:hAnsi="Times New Roman" w:cs="Times New Roman"/>
                <w:color w:val="FF0000"/>
                <w:sz w:val="24"/>
                <w:szCs w:val="24"/>
                <w:lang w:val="en-US" w:eastAsia="ru-RU"/>
              </w:rPr>
            </w:pPr>
          </w:p>
          <w:p w:rsidR="002C2856" w:rsidRPr="00A67B20" w:rsidRDefault="002C2856" w:rsidP="003720A1">
            <w:pPr>
              <w:spacing w:after="0" w:line="240" w:lineRule="auto"/>
              <w:jc w:val="both"/>
              <w:rPr>
                <w:rFonts w:ascii="Times New Roman" w:eastAsia="Calibri" w:hAnsi="Times New Roman" w:cs="Times New Roman"/>
                <w:color w:val="FF0000"/>
                <w:sz w:val="24"/>
                <w:szCs w:val="24"/>
                <w:lang w:val="en-US"/>
              </w:rPr>
            </w:pPr>
          </w:p>
          <w:p w:rsidR="002C2856" w:rsidRPr="00A67B20" w:rsidRDefault="002C2856" w:rsidP="003720A1">
            <w:pPr>
              <w:spacing w:after="0" w:line="240" w:lineRule="auto"/>
              <w:jc w:val="both"/>
              <w:rPr>
                <w:rFonts w:ascii="Times New Roman" w:eastAsia="Calibri" w:hAnsi="Times New Roman" w:cs="Times New Roman"/>
                <w:sz w:val="24"/>
                <w:szCs w:val="24"/>
                <w:lang w:val="en-US"/>
              </w:rPr>
            </w:pPr>
          </w:p>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Times New Roman" w:hAnsi="Times New Roman" w:cs="Times New Roman"/>
                <w:sz w:val="24"/>
                <w:szCs w:val="24"/>
                <w:lang w:val="en-US" w:eastAsia="ru-RU"/>
              </w:rPr>
              <w:t xml:space="preserve">It is necessary to create a stylish appearance of a playground that is safe for the health of children, in accordance with the general laws of </w:t>
            </w:r>
            <w:r w:rsidRPr="00A67B20">
              <w:rPr>
                <w:rFonts w:ascii="Times New Roman" w:eastAsia="Times New Roman" w:hAnsi="Times New Roman" w:cs="Times New Roman"/>
                <w:sz w:val="24"/>
                <w:szCs w:val="24"/>
                <w:lang w:val="en-US" w:eastAsia="ru-RU"/>
              </w:rPr>
              <w:lastRenderedPageBreak/>
              <w:t xml:space="preserve">organizing the territory of a nursery-kindergarten, interesting for children, allowing more fruitfully </w:t>
            </w:r>
            <w:proofErr w:type="gramStart"/>
            <w:r w:rsidRPr="00A67B20">
              <w:rPr>
                <w:rFonts w:ascii="Times New Roman" w:eastAsia="Times New Roman" w:hAnsi="Times New Roman" w:cs="Times New Roman"/>
                <w:sz w:val="24"/>
                <w:szCs w:val="24"/>
                <w:lang w:val="en-US" w:eastAsia="ru-RU"/>
              </w:rPr>
              <w:t>to organize</w:t>
            </w:r>
            <w:proofErr w:type="gramEnd"/>
            <w:r w:rsidRPr="00A67B20">
              <w:rPr>
                <w:rFonts w:ascii="Times New Roman" w:eastAsia="Times New Roman" w:hAnsi="Times New Roman" w:cs="Times New Roman"/>
                <w:sz w:val="24"/>
                <w:szCs w:val="24"/>
                <w:lang w:val="en-US" w:eastAsia="ru-RU"/>
              </w:rPr>
              <w:t xml:space="preserve"> the free activities of children in nature.</w:t>
            </w:r>
          </w:p>
        </w:tc>
      </w:tr>
      <w:tr w:rsidR="002C2856" w:rsidRPr="00787C05"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lastRenderedPageBreak/>
              <w:t>15.</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Finishing</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Result</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Calibri" w:hAnsi="Times New Roman" w:cs="Times New Roman"/>
                <w:sz w:val="24"/>
                <w:szCs w:val="24"/>
                <w:lang w:val="en-US"/>
              </w:rPr>
              <w:t xml:space="preserve"> The equipped territory of </w:t>
            </w:r>
            <w:r w:rsidRPr="002C2856">
              <w:rPr>
                <w:rFonts w:ascii="Times New Roman" w:eastAsia="Calibri" w:hAnsi="Times New Roman" w:cs="Times New Roman"/>
                <w:sz w:val="24"/>
                <w:szCs w:val="24"/>
                <w:lang w:val="en-US"/>
              </w:rPr>
              <w:t>the sports and playgrounds</w:t>
            </w:r>
            <w:r w:rsidRPr="00A67B20">
              <w:rPr>
                <w:rFonts w:ascii="Times New Roman" w:eastAsia="Calibri" w:hAnsi="Times New Roman" w:cs="Times New Roman"/>
                <w:sz w:val="24"/>
                <w:szCs w:val="24"/>
                <w:lang w:val="en-US"/>
              </w:rPr>
              <w:t xml:space="preserve"> will allow for systematic physical culture and health improvement and educational and educational work with preschool children during walks, sports activities, holidays and entertainment, cognitive activities, and organize leisure for families of kindergarten pupils.</w:t>
            </w:r>
          </w:p>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Calibri" w:hAnsi="Times New Roman" w:cs="Times New Roman"/>
                <w:sz w:val="24"/>
                <w:szCs w:val="24"/>
                <w:lang w:val="en-US"/>
              </w:rPr>
              <w:t xml:space="preserve">The </w:t>
            </w:r>
            <w:proofErr w:type="gramStart"/>
            <w:r w:rsidRPr="00A67B20">
              <w:rPr>
                <w:rFonts w:ascii="Times New Roman" w:eastAsia="Calibri" w:hAnsi="Times New Roman" w:cs="Times New Roman"/>
                <w:sz w:val="24"/>
                <w:szCs w:val="24"/>
                <w:lang w:val="en-US"/>
              </w:rPr>
              <w:t>end result</w:t>
            </w:r>
            <w:proofErr w:type="gramEnd"/>
            <w:r w:rsidRPr="00A67B20">
              <w:rPr>
                <w:rFonts w:ascii="Times New Roman" w:eastAsia="Calibri" w:hAnsi="Times New Roman" w:cs="Times New Roman"/>
                <w:sz w:val="24"/>
                <w:szCs w:val="24"/>
                <w:lang w:val="en-US"/>
              </w:rPr>
              <w:t xml:space="preserve"> of the project: transformation of the territory of the preschool institution into a space with the presence of new zones that are attractive to children, providing children with the opportunity to choose activities, to realize their capabilities.</w:t>
            </w:r>
          </w:p>
        </w:tc>
      </w:tr>
      <w:tr w:rsidR="002C2856" w:rsidRPr="002303DF"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16.</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budget</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1C0C83" w:rsidRDefault="002C2856" w:rsidP="003720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25</w:t>
            </w:r>
            <w:r w:rsidRPr="001C0C83">
              <w:rPr>
                <w:rFonts w:ascii="Times New Roman" w:eastAsia="Calibri" w:hAnsi="Times New Roman" w:cs="Times New Roman"/>
                <w:sz w:val="24"/>
                <w:szCs w:val="24"/>
              </w:rPr>
              <w:t xml:space="preserve">.000 </w:t>
            </w:r>
          </w:p>
          <w:p w:rsidR="002C2856" w:rsidRPr="002303DF" w:rsidRDefault="002C2856" w:rsidP="003720A1">
            <w:pPr>
              <w:spacing w:after="0" w:line="240" w:lineRule="auto"/>
              <w:jc w:val="both"/>
              <w:rPr>
                <w:rFonts w:ascii="Times New Roman" w:eastAsia="Calibri" w:hAnsi="Times New Roman" w:cs="Times New Roman"/>
                <w:sz w:val="24"/>
                <w:szCs w:val="24"/>
              </w:rPr>
            </w:pPr>
          </w:p>
        </w:tc>
      </w:tr>
    </w:tbl>
    <w:p w:rsidR="002C2856" w:rsidRDefault="002C2856" w:rsidP="002C2856">
      <w:pPr>
        <w:shd w:val="clear" w:color="auto" w:fill="FFFFFF"/>
        <w:spacing w:after="0" w:line="240" w:lineRule="auto"/>
        <w:jc w:val="both"/>
        <w:textAlignment w:val="baseline"/>
        <w:outlineLvl w:val="2"/>
        <w:rPr>
          <w:rFonts w:ascii="Times New Roman" w:eastAsia="Times New Roman" w:hAnsi="Times New Roman" w:cs="Times New Roman"/>
          <w:b/>
          <w:sz w:val="28"/>
          <w:szCs w:val="28"/>
          <w:lang w:eastAsia="ru-RU"/>
        </w:rPr>
      </w:pPr>
    </w:p>
    <w:p w:rsidR="002C2856" w:rsidRPr="00406493" w:rsidRDefault="002C2856" w:rsidP="002C2856">
      <w:pPr>
        <w:spacing w:after="0" w:line="240" w:lineRule="auto"/>
        <w:jc w:val="center"/>
        <w:rPr>
          <w:rFonts w:ascii="Times New Roman" w:eastAsia="Times New Roman" w:hAnsi="Times New Roman" w:cs="Times New Roman"/>
          <w:sz w:val="28"/>
          <w:szCs w:val="28"/>
          <w:lang w:val="en-US" w:eastAsia="ru-RU"/>
        </w:rPr>
      </w:pPr>
      <w:r w:rsidRPr="00406493">
        <w:rPr>
          <w:rFonts w:ascii="Times New Roman" w:eastAsia="Times New Roman" w:hAnsi="Times New Roman" w:cs="Times New Roman"/>
          <w:b/>
          <w:sz w:val="28"/>
          <w:szCs w:val="28"/>
          <w:lang w:val="en-US" w:eastAsia="ru-RU"/>
        </w:rPr>
        <w:t>We look forward to collaborating!</w:t>
      </w:r>
    </w:p>
    <w:p w:rsidR="002C2856" w:rsidRDefault="002C2856" w:rsidP="002C2856">
      <w:pPr>
        <w:rPr>
          <w:lang w:val="en-US"/>
        </w:rPr>
      </w:pPr>
    </w:p>
    <w:p w:rsidR="002C2856" w:rsidRDefault="002C2856" w:rsidP="002C2856">
      <w:pPr>
        <w:rPr>
          <w:lang w:val="en-US"/>
        </w:rPr>
      </w:pPr>
    </w:p>
    <w:p w:rsidR="002C2856" w:rsidRDefault="002C2856" w:rsidP="002C2856">
      <w:pPr>
        <w:rPr>
          <w:lang w:val="en-US"/>
        </w:rPr>
      </w:pPr>
    </w:p>
    <w:p w:rsidR="002C2856" w:rsidRPr="002C2856" w:rsidRDefault="002C2856">
      <w:pPr>
        <w:rPr>
          <w:lang w:val="en-US"/>
        </w:rPr>
      </w:pPr>
    </w:p>
    <w:p w:rsidR="002C2856" w:rsidRPr="002C2856" w:rsidRDefault="002C2856">
      <w:pPr>
        <w:rPr>
          <w:lang w:val="en-US"/>
        </w:rPr>
      </w:pPr>
    </w:p>
    <w:p w:rsidR="002C2856" w:rsidRPr="002C2856" w:rsidRDefault="002C2856">
      <w:pPr>
        <w:rPr>
          <w:lang w:val="en-US"/>
        </w:rPr>
      </w:pPr>
    </w:p>
    <w:sectPr w:rsidR="002C2856" w:rsidRPr="002C28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D04722"/>
    <w:multiLevelType w:val="hybridMultilevel"/>
    <w:tmpl w:val="67EC2972"/>
    <w:lvl w:ilvl="0" w:tplc="1EA02866">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6535622"/>
    <w:multiLevelType w:val="hybridMultilevel"/>
    <w:tmpl w:val="2ABA9C86"/>
    <w:lvl w:ilvl="0" w:tplc="1EA02866">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76B66AB0"/>
    <w:multiLevelType w:val="hybridMultilevel"/>
    <w:tmpl w:val="325C8312"/>
    <w:lvl w:ilvl="0" w:tplc="A5785D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AA2"/>
    <w:rsid w:val="00023B2B"/>
    <w:rsid w:val="00032E56"/>
    <w:rsid w:val="00067AD5"/>
    <w:rsid w:val="00093681"/>
    <w:rsid w:val="000F34A8"/>
    <w:rsid w:val="00151406"/>
    <w:rsid w:val="0015329A"/>
    <w:rsid w:val="00183A8E"/>
    <w:rsid w:val="001A7217"/>
    <w:rsid w:val="001A7FF9"/>
    <w:rsid w:val="001C0C83"/>
    <w:rsid w:val="001C27E0"/>
    <w:rsid w:val="001F4AD9"/>
    <w:rsid w:val="002044EC"/>
    <w:rsid w:val="0023453A"/>
    <w:rsid w:val="0025415C"/>
    <w:rsid w:val="0026577C"/>
    <w:rsid w:val="002B2024"/>
    <w:rsid w:val="002C2856"/>
    <w:rsid w:val="002C5A2C"/>
    <w:rsid w:val="002D0495"/>
    <w:rsid w:val="002E0872"/>
    <w:rsid w:val="003206E4"/>
    <w:rsid w:val="00361C46"/>
    <w:rsid w:val="003B7CC1"/>
    <w:rsid w:val="004131E4"/>
    <w:rsid w:val="00425817"/>
    <w:rsid w:val="00431FD9"/>
    <w:rsid w:val="0046049A"/>
    <w:rsid w:val="00461576"/>
    <w:rsid w:val="004B6FD3"/>
    <w:rsid w:val="004D773E"/>
    <w:rsid w:val="004E05FD"/>
    <w:rsid w:val="004F559E"/>
    <w:rsid w:val="0054094A"/>
    <w:rsid w:val="00544E05"/>
    <w:rsid w:val="00584DFF"/>
    <w:rsid w:val="0060662A"/>
    <w:rsid w:val="006A7797"/>
    <w:rsid w:val="006C1527"/>
    <w:rsid w:val="006F0D12"/>
    <w:rsid w:val="006F7BB5"/>
    <w:rsid w:val="0071175F"/>
    <w:rsid w:val="007142A1"/>
    <w:rsid w:val="007171A5"/>
    <w:rsid w:val="0073440D"/>
    <w:rsid w:val="00750C97"/>
    <w:rsid w:val="007734D7"/>
    <w:rsid w:val="00787C05"/>
    <w:rsid w:val="007B7BBB"/>
    <w:rsid w:val="007C4673"/>
    <w:rsid w:val="007F2AA2"/>
    <w:rsid w:val="00801B18"/>
    <w:rsid w:val="00832DF9"/>
    <w:rsid w:val="00833A52"/>
    <w:rsid w:val="008675B9"/>
    <w:rsid w:val="008D6C2E"/>
    <w:rsid w:val="00910F02"/>
    <w:rsid w:val="00931A01"/>
    <w:rsid w:val="009342C5"/>
    <w:rsid w:val="009415A5"/>
    <w:rsid w:val="0095521A"/>
    <w:rsid w:val="009564A0"/>
    <w:rsid w:val="0096640D"/>
    <w:rsid w:val="009749D0"/>
    <w:rsid w:val="0098607F"/>
    <w:rsid w:val="009924E1"/>
    <w:rsid w:val="009A7EA5"/>
    <w:rsid w:val="00A0744F"/>
    <w:rsid w:val="00A0782F"/>
    <w:rsid w:val="00A6440F"/>
    <w:rsid w:val="00AD5829"/>
    <w:rsid w:val="00AF272F"/>
    <w:rsid w:val="00B67C57"/>
    <w:rsid w:val="00B744DC"/>
    <w:rsid w:val="00B75103"/>
    <w:rsid w:val="00B8306F"/>
    <w:rsid w:val="00B87DBB"/>
    <w:rsid w:val="00B90A6E"/>
    <w:rsid w:val="00C56FC3"/>
    <w:rsid w:val="00C648ED"/>
    <w:rsid w:val="00CC4AA3"/>
    <w:rsid w:val="00CD4BFE"/>
    <w:rsid w:val="00CE56A3"/>
    <w:rsid w:val="00CF2AF5"/>
    <w:rsid w:val="00CF6503"/>
    <w:rsid w:val="00D071D4"/>
    <w:rsid w:val="00D2597F"/>
    <w:rsid w:val="00D4061D"/>
    <w:rsid w:val="00D435C5"/>
    <w:rsid w:val="00D46D75"/>
    <w:rsid w:val="00D659C8"/>
    <w:rsid w:val="00DC498D"/>
    <w:rsid w:val="00DC4AF0"/>
    <w:rsid w:val="00DC6AA6"/>
    <w:rsid w:val="00DE0EE3"/>
    <w:rsid w:val="00E06D31"/>
    <w:rsid w:val="00E30254"/>
    <w:rsid w:val="00E97FF4"/>
    <w:rsid w:val="00EC6145"/>
    <w:rsid w:val="00F15671"/>
    <w:rsid w:val="00F55BB3"/>
    <w:rsid w:val="00F81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E7BB48-CFE7-46F2-95AA-0646A69EB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1A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7F2A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7F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F2A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2AA2"/>
    <w:rPr>
      <w:rFonts w:ascii="Tahoma" w:hAnsi="Tahoma" w:cs="Tahoma"/>
      <w:sz w:val="16"/>
      <w:szCs w:val="16"/>
    </w:rPr>
  </w:style>
  <w:style w:type="character" w:customStyle="1" w:styleId="dropdown-user-namefirst-letter">
    <w:name w:val="dropdown-user-name__first-letter"/>
    <w:basedOn w:val="a0"/>
    <w:rsid w:val="00A0744F"/>
  </w:style>
  <w:style w:type="character" w:customStyle="1" w:styleId="jlqj4b">
    <w:name w:val="jlqj4b"/>
    <w:basedOn w:val="a0"/>
    <w:rsid w:val="002C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1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1137</Words>
  <Characters>6481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2023-03-01T08:11:00Z</dcterms:created>
  <dcterms:modified xsi:type="dcterms:W3CDTF">2023-03-01T08:11:00Z</dcterms:modified>
</cp:coreProperties>
</file>